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B84" w:rsidRDefault="001F20A9" w:rsidP="00DE6AEB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/>
        <w:jc w:val="center"/>
        <w:rPr>
          <w:sz w:val="32"/>
          <w:szCs w:val="32"/>
          <w:lang w:val="en-US"/>
        </w:rPr>
      </w:pPr>
      <w:bookmarkStart w:id="0" w:name="_Toc35393809"/>
      <w:bookmarkStart w:id="1" w:name="_Toc28359022"/>
      <w:proofErr w:type="spellStart"/>
      <w:r w:rsidRPr="001F20A9">
        <w:rPr>
          <w:rFonts w:hint="eastAsia"/>
          <w:sz w:val="32"/>
          <w:szCs w:val="32"/>
          <w:lang w:val="en-US"/>
        </w:rPr>
        <w:t>北京师范大学高真空变温热蒸发薄膜沉积系统采购项目</w:t>
      </w:r>
      <w:proofErr w:type="spellEnd"/>
    </w:p>
    <w:p w:rsidR="00180B42" w:rsidRPr="00DD1378" w:rsidRDefault="000B4A30" w:rsidP="009B5123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/>
        <w:jc w:val="center"/>
        <w:rPr>
          <w:sz w:val="32"/>
          <w:szCs w:val="32"/>
          <w:lang w:val="en-US"/>
        </w:rPr>
      </w:pPr>
      <w:proofErr w:type="spellStart"/>
      <w:r w:rsidRPr="00BD6D17">
        <w:rPr>
          <w:rFonts w:hint="eastAsia"/>
          <w:sz w:val="32"/>
          <w:szCs w:val="32"/>
        </w:rPr>
        <w:t>中标结果公告</w:t>
      </w:r>
      <w:bookmarkEnd w:id="0"/>
      <w:bookmarkEnd w:id="1"/>
      <w:proofErr w:type="spellEnd"/>
    </w:p>
    <w:p w:rsidR="000B4A30" w:rsidRPr="008C7C37" w:rsidRDefault="000B4A30">
      <w:pPr>
        <w:spacing w:line="360" w:lineRule="auto"/>
        <w:rPr>
          <w:rFonts w:ascii="宋体" w:eastAsia="等线" w:hAnsi="宋体"/>
          <w:bCs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</w:t>
      </w:r>
      <w:r>
        <w:rPr>
          <w:rFonts w:ascii="宋体" w:hAnsi="宋体"/>
          <w:sz w:val="24"/>
          <w:szCs w:val="24"/>
        </w:rPr>
        <w:t>、</w:t>
      </w:r>
      <w:r>
        <w:rPr>
          <w:rFonts w:ascii="宋体" w:hAnsi="宋体" w:hint="eastAsia"/>
          <w:sz w:val="24"/>
          <w:szCs w:val="24"/>
        </w:rPr>
        <w:t>项目编号</w:t>
      </w:r>
      <w:r w:rsidRPr="008C7C37">
        <w:rPr>
          <w:rFonts w:ascii="宋体" w:hAnsi="宋体" w:hint="eastAsia"/>
          <w:sz w:val="24"/>
          <w:szCs w:val="24"/>
        </w:rPr>
        <w:t>：</w:t>
      </w:r>
      <w:r w:rsidR="001F20A9" w:rsidRPr="001F20A9">
        <w:rPr>
          <w:rFonts w:ascii="宋体" w:hAnsi="宋体" w:hint="eastAsia"/>
          <w:sz w:val="24"/>
        </w:rPr>
        <w:t>2507-HXTC-BJ1479（WT2025148）</w:t>
      </w:r>
    </w:p>
    <w:p w:rsidR="000B4A30" w:rsidRPr="00C220D3" w:rsidRDefault="000B4A30" w:rsidP="008C7C37">
      <w:pPr>
        <w:spacing w:line="360" w:lineRule="auto"/>
        <w:ind w:left="1680" w:hangingChars="700" w:hanging="1680"/>
        <w:rPr>
          <w:rFonts w:ascii="宋体" w:hAnsi="宋体"/>
          <w:sz w:val="24"/>
          <w:szCs w:val="24"/>
        </w:rPr>
      </w:pPr>
      <w:r w:rsidRPr="008C7C37">
        <w:rPr>
          <w:rFonts w:ascii="宋体" w:hAnsi="宋体" w:hint="eastAsia"/>
          <w:sz w:val="24"/>
          <w:szCs w:val="24"/>
        </w:rPr>
        <w:t>二</w:t>
      </w:r>
      <w:r w:rsidRPr="008C7C37">
        <w:rPr>
          <w:rFonts w:ascii="宋体" w:hAnsi="宋体"/>
          <w:sz w:val="24"/>
          <w:szCs w:val="24"/>
        </w:rPr>
        <w:t>、</w:t>
      </w:r>
      <w:r w:rsidRPr="008C7C37">
        <w:rPr>
          <w:rFonts w:ascii="宋体" w:hAnsi="宋体" w:hint="eastAsia"/>
          <w:sz w:val="24"/>
          <w:szCs w:val="24"/>
        </w:rPr>
        <w:t>项目名称：</w:t>
      </w:r>
      <w:r w:rsidR="001F20A9" w:rsidRPr="001F20A9">
        <w:rPr>
          <w:rFonts w:ascii="宋体" w:hAnsi="宋体" w:hint="eastAsia"/>
          <w:sz w:val="24"/>
        </w:rPr>
        <w:t>北京师范大学高真空变温热蒸发薄膜沉积系统采购项目</w:t>
      </w:r>
    </w:p>
    <w:p w:rsidR="000B4A30" w:rsidRDefault="000B4A3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三、中标信息</w:t>
      </w:r>
    </w:p>
    <w:p w:rsidR="000B4A30" w:rsidRDefault="000B4A30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供应商名称：</w:t>
      </w:r>
      <w:r w:rsidR="006F75C7" w:rsidRPr="006F75C7">
        <w:rPr>
          <w:rFonts w:ascii="宋体" w:hAnsi="宋体" w:hint="eastAsia"/>
          <w:sz w:val="24"/>
          <w:szCs w:val="24"/>
        </w:rPr>
        <w:t>中国科学院沈阳科学仪器股份有限公司</w:t>
      </w:r>
    </w:p>
    <w:p w:rsidR="000B4A30" w:rsidRDefault="000B4A30" w:rsidP="006A4B23">
      <w:pPr>
        <w:spacing w:line="360" w:lineRule="auto"/>
        <w:ind w:leftChars="203" w:left="1866" w:hangingChars="600" w:hanging="144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供应商地址：</w:t>
      </w:r>
      <w:r w:rsidR="006F75C7" w:rsidRPr="006F75C7">
        <w:rPr>
          <w:rFonts w:ascii="宋体" w:hAnsi="宋体" w:hint="eastAsia"/>
          <w:sz w:val="24"/>
          <w:szCs w:val="24"/>
        </w:rPr>
        <w:t>沈阳市浑南新区新源街1号</w:t>
      </w:r>
      <w:r w:rsidR="003E4E7B">
        <w:rPr>
          <w:rFonts w:ascii="宋体" w:hAnsi="宋体"/>
          <w:sz w:val="24"/>
          <w:szCs w:val="24"/>
        </w:rPr>
        <w:t xml:space="preserve">  </w:t>
      </w:r>
      <w:r w:rsidR="00707356">
        <w:rPr>
          <w:rFonts w:ascii="宋体" w:hAnsi="宋体"/>
          <w:sz w:val="24"/>
          <w:szCs w:val="24"/>
        </w:rPr>
        <w:t xml:space="preserve">  </w:t>
      </w:r>
      <w:r w:rsidR="004A10CB">
        <w:rPr>
          <w:rFonts w:ascii="宋体" w:hAnsi="宋体"/>
          <w:sz w:val="24"/>
          <w:szCs w:val="24"/>
        </w:rPr>
        <w:t xml:space="preserve"> </w:t>
      </w:r>
    </w:p>
    <w:p w:rsidR="000B4A30" w:rsidRDefault="000B4A30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中标金额：</w:t>
      </w:r>
      <w:r w:rsidR="006F75C7" w:rsidRPr="006F75C7">
        <w:rPr>
          <w:rFonts w:ascii="宋体" w:hAnsi="宋体" w:hint="eastAsia"/>
          <w:sz w:val="24"/>
          <w:szCs w:val="24"/>
        </w:rPr>
        <w:t>人民币779,600.00元</w:t>
      </w:r>
    </w:p>
    <w:p w:rsidR="000B4A30" w:rsidRDefault="000B4A3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四、主要标的信息：</w:t>
      </w:r>
    </w:p>
    <w:tbl>
      <w:tblPr>
        <w:tblW w:w="4849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23"/>
        <w:gridCol w:w="1841"/>
        <w:gridCol w:w="1985"/>
        <w:gridCol w:w="1068"/>
        <w:gridCol w:w="1720"/>
      </w:tblGrid>
      <w:tr w:rsidR="00C220D3" w:rsidRPr="00875455" w:rsidTr="008F1DB6">
        <w:trPr>
          <w:trHeight w:val="488"/>
        </w:trPr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0D3" w:rsidRPr="00875455" w:rsidRDefault="00C220D3" w:rsidP="00957202">
            <w:pPr>
              <w:jc w:val="center"/>
              <w:rPr>
                <w:rFonts w:ascii="宋体" w:hAnsi="宋体"/>
                <w:kern w:val="0"/>
                <w:szCs w:val="21"/>
              </w:rPr>
            </w:pPr>
            <w:r w:rsidRPr="00875455">
              <w:rPr>
                <w:rFonts w:ascii="宋体" w:hAnsi="宋体"/>
                <w:kern w:val="0"/>
                <w:szCs w:val="21"/>
              </w:rPr>
              <w:t>名称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0D3" w:rsidRPr="00875455" w:rsidRDefault="00C220D3" w:rsidP="00957202">
            <w:pPr>
              <w:jc w:val="center"/>
              <w:rPr>
                <w:rFonts w:ascii="宋体" w:hAnsi="宋体"/>
                <w:kern w:val="0"/>
                <w:szCs w:val="21"/>
              </w:rPr>
            </w:pPr>
            <w:r w:rsidRPr="00875455">
              <w:rPr>
                <w:rFonts w:ascii="宋体" w:hAnsi="宋体" w:hint="eastAsia"/>
                <w:kern w:val="0"/>
                <w:szCs w:val="21"/>
              </w:rPr>
              <w:t>品牌（如有）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0D3" w:rsidRPr="00875455" w:rsidRDefault="00C220D3" w:rsidP="00957202">
            <w:pPr>
              <w:jc w:val="center"/>
              <w:rPr>
                <w:rFonts w:ascii="宋体" w:hAnsi="宋体"/>
                <w:kern w:val="0"/>
                <w:szCs w:val="21"/>
              </w:rPr>
            </w:pPr>
            <w:r w:rsidRPr="00875455">
              <w:rPr>
                <w:rFonts w:ascii="宋体" w:hAnsi="宋体" w:hint="eastAsia"/>
                <w:kern w:val="0"/>
                <w:szCs w:val="21"/>
              </w:rPr>
              <w:t>规格型号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0D3" w:rsidRPr="00875455" w:rsidRDefault="00C220D3" w:rsidP="00957202">
            <w:pPr>
              <w:jc w:val="center"/>
              <w:rPr>
                <w:rFonts w:ascii="宋体" w:hAnsi="宋体"/>
                <w:kern w:val="0"/>
                <w:szCs w:val="21"/>
              </w:rPr>
            </w:pPr>
            <w:r w:rsidRPr="00875455">
              <w:rPr>
                <w:rFonts w:ascii="宋体" w:hAnsi="宋体" w:hint="eastAsia"/>
                <w:kern w:val="0"/>
                <w:szCs w:val="21"/>
              </w:rPr>
              <w:t>数量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0D3" w:rsidRPr="00875455" w:rsidRDefault="00C220D3" w:rsidP="00957202">
            <w:pPr>
              <w:jc w:val="center"/>
              <w:rPr>
                <w:rFonts w:ascii="宋体" w:hAnsi="宋体"/>
                <w:kern w:val="0"/>
                <w:szCs w:val="21"/>
              </w:rPr>
            </w:pPr>
            <w:r w:rsidRPr="00875455">
              <w:rPr>
                <w:rFonts w:ascii="宋体" w:hAnsi="宋体" w:hint="eastAsia"/>
                <w:kern w:val="0"/>
                <w:szCs w:val="21"/>
              </w:rPr>
              <w:t>单价（元）</w:t>
            </w:r>
          </w:p>
        </w:tc>
      </w:tr>
      <w:tr w:rsidR="006F75C7" w:rsidRPr="00875455" w:rsidTr="008F1DB6">
        <w:trPr>
          <w:trHeight w:val="488"/>
        </w:trPr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C7" w:rsidRPr="008F1DB6" w:rsidRDefault="006F75C7" w:rsidP="006F75C7">
            <w:pPr>
              <w:jc w:val="center"/>
              <w:rPr>
                <w:rFonts w:ascii="宋体" w:hAnsi="宋体"/>
                <w:kern w:val="0"/>
                <w:szCs w:val="21"/>
              </w:rPr>
            </w:pPr>
            <w:r w:rsidRPr="001F20A9">
              <w:rPr>
                <w:rFonts w:ascii="宋体" w:hAnsi="宋体" w:hint="eastAsia"/>
                <w:kern w:val="0"/>
                <w:szCs w:val="21"/>
              </w:rPr>
              <w:t>高真空变温热蒸发薄膜沉积系统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C7" w:rsidRPr="008F1DB6" w:rsidRDefault="006F75C7" w:rsidP="006F75C7">
            <w:pPr>
              <w:jc w:val="center"/>
              <w:rPr>
                <w:rFonts w:ascii="宋体" w:hAnsi="宋体"/>
                <w:kern w:val="0"/>
                <w:szCs w:val="21"/>
              </w:rPr>
            </w:pPr>
            <w:r w:rsidRPr="006F75C7">
              <w:rPr>
                <w:rFonts w:ascii="宋体" w:hAnsi="宋体" w:hint="eastAsia"/>
                <w:kern w:val="0"/>
                <w:szCs w:val="21"/>
              </w:rPr>
              <w:t>沈阳科仪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C7" w:rsidRPr="006F75C7" w:rsidRDefault="006F75C7" w:rsidP="006F75C7">
            <w:pPr>
              <w:adjustRightInd w:val="0"/>
              <w:snapToGrid w:val="0"/>
              <w:jc w:val="center"/>
              <w:rPr>
                <w:rFonts w:ascii="宋体" w:hAnsi="宋体"/>
                <w:kern w:val="0"/>
                <w:szCs w:val="21"/>
              </w:rPr>
            </w:pPr>
            <w:r w:rsidRPr="006F75C7">
              <w:rPr>
                <w:rFonts w:ascii="宋体" w:hAnsi="宋体" w:hint="eastAsia"/>
                <w:kern w:val="0"/>
                <w:szCs w:val="21"/>
              </w:rPr>
              <w:t>DZ450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C7" w:rsidRPr="008F1DB6" w:rsidRDefault="006F75C7" w:rsidP="006F75C7">
            <w:pPr>
              <w:jc w:val="center"/>
              <w:rPr>
                <w:rFonts w:ascii="宋体" w:hAnsi="宋体"/>
                <w:kern w:val="0"/>
                <w:szCs w:val="21"/>
              </w:rPr>
            </w:pPr>
            <w:r w:rsidRPr="008F1DB6">
              <w:rPr>
                <w:rFonts w:ascii="宋体" w:hAnsi="宋体" w:hint="eastAsia"/>
                <w:kern w:val="0"/>
                <w:szCs w:val="21"/>
              </w:rPr>
              <w:t>1台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5C7" w:rsidRPr="00623F22" w:rsidRDefault="006F75C7" w:rsidP="006F75C7">
            <w:pPr>
              <w:jc w:val="center"/>
              <w:rPr>
                <w:rFonts w:ascii="宋体" w:hAnsi="宋体"/>
                <w:kern w:val="0"/>
                <w:szCs w:val="21"/>
              </w:rPr>
            </w:pPr>
            <w:r w:rsidRPr="006F75C7">
              <w:rPr>
                <w:rFonts w:ascii="宋体" w:hAnsi="宋体" w:hint="eastAsia"/>
                <w:kern w:val="0"/>
                <w:szCs w:val="21"/>
              </w:rPr>
              <w:t>779600</w:t>
            </w:r>
          </w:p>
        </w:tc>
      </w:tr>
    </w:tbl>
    <w:p w:rsidR="000B4A30" w:rsidRDefault="000B4A30" w:rsidP="0008774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五、评审专家名单：</w:t>
      </w:r>
      <w:r w:rsidR="006F75C7" w:rsidRPr="006F75C7">
        <w:rPr>
          <w:rFonts w:ascii="宋体" w:hAnsi="宋体" w:hint="eastAsia"/>
          <w:sz w:val="24"/>
          <w:szCs w:val="24"/>
        </w:rPr>
        <w:t>吴方</w:t>
      </w:r>
      <w:r w:rsidR="006F75C7">
        <w:rPr>
          <w:rFonts w:ascii="宋体" w:hAnsi="宋体" w:hint="eastAsia"/>
          <w:sz w:val="24"/>
          <w:szCs w:val="24"/>
        </w:rPr>
        <w:t>、</w:t>
      </w:r>
      <w:r w:rsidR="006F75C7" w:rsidRPr="006F75C7">
        <w:rPr>
          <w:rFonts w:ascii="宋体" w:hAnsi="宋体" w:hint="eastAsia"/>
          <w:sz w:val="24"/>
          <w:szCs w:val="24"/>
        </w:rPr>
        <w:t>张国胜</w:t>
      </w:r>
      <w:r w:rsidR="006F75C7">
        <w:rPr>
          <w:rFonts w:ascii="宋体" w:hAnsi="宋体" w:hint="eastAsia"/>
          <w:sz w:val="24"/>
          <w:szCs w:val="24"/>
        </w:rPr>
        <w:t>、</w:t>
      </w:r>
      <w:r w:rsidR="006F75C7" w:rsidRPr="006F75C7">
        <w:rPr>
          <w:rFonts w:ascii="宋体" w:hAnsi="宋体" w:hint="eastAsia"/>
          <w:sz w:val="24"/>
          <w:szCs w:val="24"/>
        </w:rPr>
        <w:t>温新婴</w:t>
      </w:r>
      <w:r w:rsidR="006F75C7">
        <w:rPr>
          <w:rFonts w:ascii="宋体" w:hAnsi="宋体" w:hint="eastAsia"/>
          <w:sz w:val="24"/>
          <w:szCs w:val="24"/>
        </w:rPr>
        <w:t>、</w:t>
      </w:r>
      <w:r w:rsidR="006F75C7" w:rsidRPr="006F75C7">
        <w:rPr>
          <w:rFonts w:ascii="宋体" w:hAnsi="宋体" w:hint="eastAsia"/>
          <w:sz w:val="24"/>
          <w:szCs w:val="24"/>
        </w:rPr>
        <w:t>黄建中</w:t>
      </w:r>
      <w:r w:rsidR="006F75C7">
        <w:rPr>
          <w:rFonts w:ascii="宋体" w:hAnsi="宋体" w:hint="eastAsia"/>
          <w:sz w:val="24"/>
          <w:szCs w:val="24"/>
        </w:rPr>
        <w:t>、</w:t>
      </w:r>
      <w:r w:rsidR="006F75C7" w:rsidRPr="006F75C7">
        <w:rPr>
          <w:rFonts w:ascii="宋体" w:hAnsi="宋体" w:hint="eastAsia"/>
          <w:sz w:val="24"/>
          <w:szCs w:val="24"/>
        </w:rPr>
        <w:t>石锦卫</w:t>
      </w:r>
    </w:p>
    <w:p w:rsidR="000B4A30" w:rsidRDefault="000B4A3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六、代理服务收费标准及金额：</w:t>
      </w:r>
    </w:p>
    <w:p w:rsidR="00180B42" w:rsidRDefault="00180B42" w:rsidP="00180B42">
      <w:pPr>
        <w:spacing w:line="470" w:lineRule="exact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收费标准：详见</w:t>
      </w:r>
      <w:r w:rsidR="00D50504" w:rsidRPr="00D50504">
        <w:rPr>
          <w:rFonts w:ascii="宋体" w:hAnsi="宋体" w:hint="eastAsia"/>
          <w:sz w:val="24"/>
        </w:rPr>
        <w:t>公开招标文件</w:t>
      </w:r>
      <w:r>
        <w:rPr>
          <w:rFonts w:ascii="宋体" w:hAnsi="宋体" w:hint="eastAsia"/>
          <w:sz w:val="24"/>
        </w:rPr>
        <w:t>；</w:t>
      </w:r>
    </w:p>
    <w:p w:rsidR="000B4A30" w:rsidRDefault="00180B42" w:rsidP="00180B42">
      <w:pPr>
        <w:spacing w:line="470" w:lineRule="exact"/>
        <w:ind w:firstLineChars="200" w:firstLine="480"/>
        <w:rPr>
          <w:rFonts w:ascii="宋体" w:hAnsi="宋体"/>
          <w:bCs/>
          <w:sz w:val="24"/>
        </w:rPr>
      </w:pPr>
      <w:r>
        <w:rPr>
          <w:rFonts w:ascii="宋体" w:hAnsi="宋体"/>
          <w:sz w:val="24"/>
        </w:rPr>
        <w:t>收费金额</w:t>
      </w:r>
      <w:r>
        <w:rPr>
          <w:rFonts w:ascii="宋体" w:hAnsi="宋体" w:hint="eastAsia"/>
          <w:sz w:val="24"/>
        </w:rPr>
        <w:t>：</w:t>
      </w:r>
      <w:r w:rsidR="00E37E1F">
        <w:rPr>
          <w:rFonts w:ascii="宋体" w:hAnsi="宋体" w:hint="eastAsia"/>
          <w:sz w:val="24"/>
        </w:rPr>
        <w:t>人民币</w:t>
      </w:r>
      <w:r w:rsidR="006F75C7">
        <w:rPr>
          <w:rFonts w:ascii="宋体" w:hAnsi="宋体"/>
          <w:sz w:val="24"/>
        </w:rPr>
        <w:t>11694.00</w:t>
      </w:r>
      <w:r w:rsidR="00E37E1F">
        <w:rPr>
          <w:rFonts w:ascii="宋体" w:hAnsi="宋体"/>
          <w:sz w:val="24"/>
        </w:rPr>
        <w:t>元</w:t>
      </w:r>
      <w:r w:rsidR="00951AEA">
        <w:rPr>
          <w:rFonts w:ascii="宋体" w:hAnsi="宋体" w:hint="eastAsia"/>
          <w:bCs/>
          <w:sz w:val="24"/>
        </w:rPr>
        <w:t xml:space="preserve"> </w:t>
      </w:r>
    </w:p>
    <w:p w:rsidR="000B4A30" w:rsidRDefault="000B4A30" w:rsidP="001C48AA"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七、公告期限</w:t>
      </w:r>
    </w:p>
    <w:p w:rsidR="000B4A30" w:rsidRDefault="000B4A30" w:rsidP="001C48AA">
      <w:pPr>
        <w:spacing w:line="440" w:lineRule="exact"/>
        <w:ind w:firstLineChars="200" w:firstLine="48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:rsidR="000B4A30" w:rsidRDefault="000B4A30" w:rsidP="001C48AA">
      <w:pPr>
        <w:spacing w:line="440" w:lineRule="exact"/>
        <w:rPr>
          <w:rFonts w:ascii="宋体" w:hAnsi="宋体" w:cs="仿宋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八、其他补充事宜</w:t>
      </w:r>
    </w:p>
    <w:p w:rsidR="000B4A30" w:rsidRPr="00E4635B" w:rsidRDefault="000B4A30" w:rsidP="001C48AA">
      <w:pPr>
        <w:spacing w:line="440" w:lineRule="exact"/>
        <w:ind w:firstLineChars="200" w:firstLine="480"/>
        <w:rPr>
          <w:rFonts w:ascii="宋体" w:hAnsi="宋体"/>
          <w:bCs/>
          <w:sz w:val="24"/>
        </w:rPr>
      </w:pPr>
      <w:r w:rsidRPr="00E4635B">
        <w:rPr>
          <w:rFonts w:ascii="宋体" w:hAnsi="宋体" w:hint="eastAsia"/>
          <w:bCs/>
          <w:sz w:val="24"/>
        </w:rPr>
        <w:t>1</w:t>
      </w:r>
      <w:r w:rsidRPr="00E4635B">
        <w:rPr>
          <w:rFonts w:ascii="宋体" w:hAnsi="宋体"/>
          <w:bCs/>
          <w:sz w:val="24"/>
        </w:rPr>
        <w:t>.</w:t>
      </w:r>
      <w:r w:rsidRPr="00E4635B">
        <w:rPr>
          <w:rFonts w:ascii="宋体" w:hAnsi="宋体" w:hint="eastAsia"/>
          <w:bCs/>
          <w:sz w:val="24"/>
        </w:rPr>
        <w:t>招标公告日期：</w:t>
      </w:r>
      <w:r w:rsidR="001F20A9" w:rsidRPr="001F20A9">
        <w:rPr>
          <w:rFonts w:ascii="宋体" w:hAnsi="宋体" w:hint="eastAsia"/>
          <w:bCs/>
          <w:sz w:val="24"/>
        </w:rPr>
        <w:t>2025年08月14日</w:t>
      </w:r>
    </w:p>
    <w:p w:rsidR="000B4A30" w:rsidRPr="00E4635B" w:rsidRDefault="00180B42" w:rsidP="001C48AA">
      <w:pPr>
        <w:spacing w:line="440" w:lineRule="exact"/>
        <w:ind w:firstLineChars="200" w:firstLine="480"/>
        <w:rPr>
          <w:rFonts w:ascii="宋体" w:hAnsi="宋体"/>
          <w:bCs/>
          <w:sz w:val="24"/>
        </w:rPr>
      </w:pPr>
      <w:r w:rsidRPr="00E4635B">
        <w:rPr>
          <w:rFonts w:ascii="宋体" w:hAnsi="宋体"/>
          <w:bCs/>
          <w:sz w:val="24"/>
        </w:rPr>
        <w:t>2</w:t>
      </w:r>
      <w:r w:rsidR="000B4A30" w:rsidRPr="00E4635B">
        <w:rPr>
          <w:rFonts w:ascii="宋体" w:hAnsi="宋体"/>
          <w:bCs/>
          <w:sz w:val="24"/>
        </w:rPr>
        <w:t>.</w:t>
      </w:r>
      <w:r w:rsidR="000B4A30" w:rsidRPr="00E4635B">
        <w:rPr>
          <w:rFonts w:ascii="宋体" w:hAnsi="宋体" w:hint="eastAsia"/>
          <w:bCs/>
          <w:sz w:val="24"/>
        </w:rPr>
        <w:t>中标服务费缴纳账户</w:t>
      </w:r>
    </w:p>
    <w:p w:rsidR="000F2D9F" w:rsidRPr="000F2D9F" w:rsidRDefault="000F2D9F" w:rsidP="001C48AA">
      <w:pPr>
        <w:spacing w:line="440" w:lineRule="exact"/>
        <w:ind w:firstLineChars="300" w:firstLine="720"/>
        <w:rPr>
          <w:rFonts w:ascii="宋体" w:hAnsi="宋体"/>
          <w:sz w:val="24"/>
        </w:rPr>
      </w:pPr>
      <w:r w:rsidRPr="000F2D9F">
        <w:rPr>
          <w:rFonts w:ascii="宋体" w:hAnsi="宋体" w:hint="eastAsia"/>
          <w:sz w:val="24"/>
        </w:rPr>
        <w:t>开户名（全称）：北京宏信天</w:t>
      </w:r>
      <w:proofErr w:type="gramStart"/>
      <w:r w:rsidRPr="000F2D9F">
        <w:rPr>
          <w:rFonts w:ascii="宋体" w:hAnsi="宋体" w:hint="eastAsia"/>
          <w:sz w:val="24"/>
        </w:rPr>
        <w:t>诚国际</w:t>
      </w:r>
      <w:proofErr w:type="gramEnd"/>
      <w:r w:rsidRPr="000F2D9F">
        <w:rPr>
          <w:rFonts w:ascii="宋体" w:hAnsi="宋体" w:hint="eastAsia"/>
          <w:sz w:val="24"/>
        </w:rPr>
        <w:t>招标有限公司</w:t>
      </w:r>
    </w:p>
    <w:p w:rsidR="000F2D9F" w:rsidRPr="000F2D9F" w:rsidRDefault="000F2D9F" w:rsidP="001C48AA">
      <w:pPr>
        <w:spacing w:line="440" w:lineRule="exact"/>
        <w:ind w:firstLineChars="300" w:firstLine="720"/>
        <w:rPr>
          <w:rFonts w:ascii="宋体" w:hAnsi="宋体"/>
          <w:sz w:val="24"/>
        </w:rPr>
      </w:pPr>
      <w:r w:rsidRPr="000F2D9F">
        <w:rPr>
          <w:rFonts w:ascii="宋体" w:hAnsi="宋体" w:hint="eastAsia"/>
          <w:sz w:val="24"/>
        </w:rPr>
        <w:t>开户银行：北京银行股份有限公司清华园支行</w:t>
      </w:r>
    </w:p>
    <w:p w:rsidR="000F2D9F" w:rsidRDefault="000F2D9F" w:rsidP="001C48AA">
      <w:pPr>
        <w:spacing w:line="440" w:lineRule="exact"/>
        <w:ind w:firstLineChars="300" w:firstLine="720"/>
        <w:rPr>
          <w:rFonts w:ascii="宋体" w:hAnsi="宋体"/>
          <w:sz w:val="24"/>
        </w:rPr>
      </w:pPr>
      <w:r w:rsidRPr="000F2D9F">
        <w:rPr>
          <w:rFonts w:ascii="宋体" w:hAnsi="宋体" w:hint="eastAsia"/>
          <w:sz w:val="24"/>
        </w:rPr>
        <w:t>账号（人民币）：20000062274900106153382</w:t>
      </w:r>
    </w:p>
    <w:p w:rsidR="00180B42" w:rsidRDefault="00180B42" w:rsidP="00180B42">
      <w:pPr>
        <w:spacing w:line="440" w:lineRule="exac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    3.财务邮箱</w:t>
      </w:r>
      <w:r>
        <w:rPr>
          <w:rFonts w:ascii="宋体" w:hAnsi="宋体" w:hint="eastAsia"/>
          <w:sz w:val="24"/>
        </w:rPr>
        <w:t>：</w:t>
      </w:r>
      <w:r w:rsidR="00C220D3">
        <w:rPr>
          <w:rFonts w:ascii="宋体" w:hAnsi="宋体"/>
          <w:sz w:val="24"/>
        </w:rPr>
        <w:t>hxtccw</w:t>
      </w:r>
      <w:r>
        <w:rPr>
          <w:rFonts w:ascii="宋体" w:hAnsi="宋体"/>
          <w:sz w:val="24"/>
        </w:rPr>
        <w:t>@126.com</w:t>
      </w:r>
    </w:p>
    <w:p w:rsidR="00C95E81" w:rsidRPr="00C95E81" w:rsidRDefault="00C95E81" w:rsidP="00C95E81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4"/>
        </w:rPr>
      </w:pPr>
      <w:r w:rsidRPr="00F97C82">
        <w:rPr>
          <w:rFonts w:ascii="宋体" w:hAnsi="宋体"/>
          <w:sz w:val="24"/>
        </w:rPr>
        <w:t>4.</w:t>
      </w:r>
      <w:r w:rsidRPr="00F97C82">
        <w:rPr>
          <w:rFonts w:ascii="宋体" w:hAnsi="宋体" w:cs="宋体" w:hint="eastAsia"/>
          <w:kern w:val="0"/>
          <w:sz w:val="24"/>
          <w:szCs w:val="24"/>
        </w:rPr>
        <w:t xml:space="preserve"> </w:t>
      </w:r>
      <w:r w:rsidRPr="00F97C82">
        <w:rPr>
          <w:rFonts w:ascii="宋体" w:hAnsi="宋体" w:cs="宋体"/>
          <w:kern w:val="0"/>
          <w:sz w:val="24"/>
          <w:szCs w:val="24"/>
        </w:rPr>
        <w:t>中标供应商的</w:t>
      </w:r>
      <w:r w:rsidRPr="006A4B23">
        <w:rPr>
          <w:rFonts w:ascii="宋体" w:hAnsi="宋体" w:cs="宋体"/>
          <w:kern w:val="0"/>
          <w:sz w:val="24"/>
          <w:szCs w:val="24"/>
        </w:rPr>
        <w:t>评</w:t>
      </w:r>
      <w:r w:rsidRPr="006F75C7">
        <w:rPr>
          <w:rFonts w:ascii="宋体" w:hAnsi="宋体" w:cs="宋体"/>
          <w:kern w:val="0"/>
          <w:sz w:val="24"/>
          <w:szCs w:val="24"/>
        </w:rPr>
        <w:t>审</w:t>
      </w:r>
      <w:r w:rsidR="00180B42" w:rsidRPr="006F75C7">
        <w:rPr>
          <w:rFonts w:ascii="宋体" w:hAnsi="宋体" w:cs="宋体" w:hint="eastAsia"/>
          <w:kern w:val="0"/>
          <w:sz w:val="24"/>
          <w:szCs w:val="24"/>
        </w:rPr>
        <w:t>得分：</w:t>
      </w:r>
      <w:r w:rsidR="006F75C7" w:rsidRPr="006F75C7">
        <w:rPr>
          <w:rFonts w:ascii="宋体" w:hAnsi="宋体" w:cs="宋体"/>
          <w:kern w:val="0"/>
          <w:sz w:val="24"/>
          <w:szCs w:val="24"/>
        </w:rPr>
        <w:t>91.72</w:t>
      </w:r>
      <w:r w:rsidR="00180B42" w:rsidRPr="006F75C7">
        <w:rPr>
          <w:rFonts w:ascii="宋体" w:hAnsi="宋体" w:cs="宋体"/>
          <w:kern w:val="0"/>
          <w:sz w:val="24"/>
          <w:szCs w:val="24"/>
        </w:rPr>
        <w:t>分</w:t>
      </w:r>
    </w:p>
    <w:p w:rsidR="000B4A30" w:rsidRDefault="000B4A30" w:rsidP="001C48AA">
      <w:pPr>
        <w:spacing w:line="440" w:lineRule="exac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九、凡对本次公告内容提出询问，请按以下方式联系。</w:t>
      </w:r>
    </w:p>
    <w:p w:rsidR="000B4A30" w:rsidRDefault="000B4A30" w:rsidP="001C48AA">
      <w:pPr>
        <w:pStyle w:val="2"/>
        <w:spacing w:before="0" w:beforeAutospacing="0" w:after="0" w:afterAutospacing="0" w:line="440" w:lineRule="exact"/>
        <w:ind w:firstLineChars="250" w:firstLine="600"/>
        <w:rPr>
          <w:b w:val="0"/>
          <w:sz w:val="24"/>
          <w:szCs w:val="24"/>
        </w:rPr>
      </w:pPr>
      <w:bookmarkStart w:id="2" w:name="_Toc35393641"/>
      <w:bookmarkStart w:id="3" w:name="_Toc35393810"/>
      <w:bookmarkStart w:id="4" w:name="_Toc28359023"/>
      <w:bookmarkStart w:id="5" w:name="_Toc28359100"/>
      <w:r>
        <w:rPr>
          <w:rFonts w:hint="eastAsia"/>
          <w:b w:val="0"/>
          <w:sz w:val="24"/>
          <w:szCs w:val="24"/>
        </w:rPr>
        <w:t>1.采购人信息</w:t>
      </w:r>
      <w:bookmarkEnd w:id="2"/>
      <w:bookmarkEnd w:id="3"/>
      <w:bookmarkEnd w:id="4"/>
      <w:bookmarkEnd w:id="5"/>
    </w:p>
    <w:p w:rsidR="00180B42" w:rsidRPr="00310F1F" w:rsidRDefault="00180B42" w:rsidP="00180B42">
      <w:pPr>
        <w:spacing w:line="360" w:lineRule="auto"/>
        <w:ind w:leftChars="371" w:left="1079" w:hangingChars="125" w:hanging="300"/>
        <w:jc w:val="left"/>
        <w:rPr>
          <w:sz w:val="24"/>
        </w:rPr>
      </w:pPr>
      <w:bookmarkStart w:id="6" w:name="_Toc28359024"/>
      <w:bookmarkStart w:id="7" w:name="_Toc28359101"/>
      <w:bookmarkStart w:id="8" w:name="_Toc35393642"/>
      <w:bookmarkStart w:id="9" w:name="_Toc35393811"/>
      <w:r w:rsidRPr="00310F1F">
        <w:rPr>
          <w:sz w:val="24"/>
        </w:rPr>
        <w:t>名</w:t>
      </w:r>
      <w:r w:rsidRPr="00310F1F">
        <w:rPr>
          <w:sz w:val="24"/>
        </w:rPr>
        <w:t xml:space="preserve">    </w:t>
      </w:r>
      <w:r w:rsidRPr="00310F1F">
        <w:rPr>
          <w:sz w:val="24"/>
        </w:rPr>
        <w:t>称：</w:t>
      </w:r>
      <w:r w:rsidRPr="00310F1F">
        <w:rPr>
          <w:rFonts w:hint="eastAsia"/>
          <w:sz w:val="24"/>
        </w:rPr>
        <w:t>北京师范大学</w:t>
      </w:r>
    </w:p>
    <w:p w:rsidR="00180B42" w:rsidRPr="00310F1F" w:rsidRDefault="00180B42" w:rsidP="00180B42">
      <w:pPr>
        <w:spacing w:line="360" w:lineRule="auto"/>
        <w:ind w:leftChars="371" w:left="1079" w:hangingChars="125" w:hanging="300"/>
        <w:jc w:val="left"/>
        <w:rPr>
          <w:sz w:val="24"/>
        </w:rPr>
      </w:pPr>
      <w:r w:rsidRPr="00310F1F">
        <w:rPr>
          <w:sz w:val="24"/>
        </w:rPr>
        <w:t>地</w:t>
      </w:r>
      <w:r w:rsidRPr="00310F1F">
        <w:rPr>
          <w:sz w:val="24"/>
        </w:rPr>
        <w:t xml:space="preserve">    </w:t>
      </w:r>
      <w:r w:rsidRPr="00310F1F">
        <w:rPr>
          <w:sz w:val="24"/>
        </w:rPr>
        <w:t>址：</w:t>
      </w:r>
      <w:r w:rsidRPr="00310F1F">
        <w:rPr>
          <w:rFonts w:hint="eastAsia"/>
          <w:sz w:val="24"/>
        </w:rPr>
        <w:t>北京市新街口外大街</w:t>
      </w:r>
      <w:r w:rsidRPr="00310F1F">
        <w:rPr>
          <w:rFonts w:hint="eastAsia"/>
          <w:sz w:val="24"/>
        </w:rPr>
        <w:t>19</w:t>
      </w:r>
      <w:r w:rsidRPr="00310F1F">
        <w:rPr>
          <w:rFonts w:hint="eastAsia"/>
          <w:sz w:val="24"/>
        </w:rPr>
        <w:t>号</w:t>
      </w:r>
    </w:p>
    <w:p w:rsidR="00E14EE1" w:rsidRPr="004979E4" w:rsidRDefault="00180B42" w:rsidP="004979E4">
      <w:pPr>
        <w:spacing w:line="360" w:lineRule="auto"/>
        <w:ind w:leftChars="371" w:left="1079" w:hangingChars="125" w:hanging="300"/>
        <w:jc w:val="left"/>
        <w:rPr>
          <w:sz w:val="24"/>
        </w:rPr>
      </w:pPr>
      <w:r w:rsidRPr="00310F1F">
        <w:rPr>
          <w:sz w:val="24"/>
        </w:rPr>
        <w:lastRenderedPageBreak/>
        <w:t>联系方式：</w:t>
      </w:r>
      <w:r w:rsidR="004A10CB">
        <w:rPr>
          <w:rFonts w:ascii="宋体" w:hAnsi="宋体" w:hint="eastAsia"/>
          <w:sz w:val="24"/>
        </w:rPr>
        <w:t>滕老师、陈老师，</w:t>
      </w:r>
      <w:r w:rsidR="004A10CB">
        <w:rPr>
          <w:rFonts w:ascii="宋体" w:hAnsi="宋体"/>
          <w:sz w:val="24"/>
        </w:rPr>
        <w:t>zfcg@bnu.edu.cn</w:t>
      </w:r>
    </w:p>
    <w:p w:rsidR="000B4A30" w:rsidRDefault="000B4A30" w:rsidP="001C48AA">
      <w:pPr>
        <w:pStyle w:val="2"/>
        <w:spacing w:before="0" w:beforeAutospacing="0" w:after="0" w:afterAutospacing="0" w:line="440" w:lineRule="exact"/>
        <w:ind w:firstLineChars="300" w:firstLine="720"/>
        <w:rPr>
          <w:b w:val="0"/>
          <w:sz w:val="24"/>
          <w:szCs w:val="24"/>
        </w:rPr>
      </w:pPr>
      <w:r>
        <w:rPr>
          <w:rFonts w:hint="eastAsia"/>
          <w:b w:val="0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:rsidR="00310F1F" w:rsidRPr="00310F1F" w:rsidRDefault="00310F1F" w:rsidP="00310F1F">
      <w:pPr>
        <w:spacing w:line="360" w:lineRule="auto"/>
        <w:ind w:leftChars="371" w:left="1079" w:hangingChars="125" w:hanging="300"/>
        <w:jc w:val="left"/>
        <w:rPr>
          <w:sz w:val="24"/>
        </w:rPr>
      </w:pPr>
      <w:r w:rsidRPr="00310F1F">
        <w:rPr>
          <w:sz w:val="24"/>
        </w:rPr>
        <w:t>名</w:t>
      </w:r>
      <w:r w:rsidRPr="00310F1F">
        <w:rPr>
          <w:sz w:val="24"/>
        </w:rPr>
        <w:t xml:space="preserve">    </w:t>
      </w:r>
      <w:r w:rsidRPr="00310F1F">
        <w:rPr>
          <w:sz w:val="24"/>
        </w:rPr>
        <w:t>称：</w:t>
      </w:r>
      <w:r w:rsidRPr="00310F1F">
        <w:rPr>
          <w:rFonts w:ascii="宋体" w:hAnsi="宋体" w:hint="eastAsia"/>
          <w:sz w:val="24"/>
        </w:rPr>
        <w:t>北京宏信天</w:t>
      </w:r>
      <w:proofErr w:type="gramStart"/>
      <w:r w:rsidRPr="00310F1F">
        <w:rPr>
          <w:rFonts w:ascii="宋体" w:hAnsi="宋体" w:hint="eastAsia"/>
          <w:sz w:val="24"/>
        </w:rPr>
        <w:t>诚国际</w:t>
      </w:r>
      <w:proofErr w:type="gramEnd"/>
      <w:r w:rsidRPr="00310F1F">
        <w:rPr>
          <w:rFonts w:ascii="宋体" w:hAnsi="宋体" w:hint="eastAsia"/>
          <w:sz w:val="24"/>
        </w:rPr>
        <w:t>招标有限公司</w:t>
      </w:r>
    </w:p>
    <w:p w:rsidR="00310F1F" w:rsidRPr="00310F1F" w:rsidRDefault="00310F1F" w:rsidP="00310F1F">
      <w:pPr>
        <w:spacing w:line="360" w:lineRule="auto"/>
        <w:ind w:leftChars="371" w:left="1079" w:hangingChars="125" w:hanging="300"/>
        <w:jc w:val="left"/>
        <w:rPr>
          <w:sz w:val="24"/>
        </w:rPr>
      </w:pPr>
      <w:r w:rsidRPr="00310F1F">
        <w:rPr>
          <w:sz w:val="24"/>
        </w:rPr>
        <w:t>地</w:t>
      </w:r>
      <w:r w:rsidRPr="00310F1F">
        <w:rPr>
          <w:sz w:val="24"/>
        </w:rPr>
        <w:t xml:space="preserve">    </w:t>
      </w:r>
      <w:r w:rsidRPr="00310F1F">
        <w:rPr>
          <w:sz w:val="24"/>
        </w:rPr>
        <w:t>址：</w:t>
      </w:r>
      <w:r w:rsidRPr="00310F1F">
        <w:rPr>
          <w:rFonts w:ascii="宋体" w:hAnsi="宋体" w:hint="eastAsia"/>
          <w:sz w:val="24"/>
        </w:rPr>
        <w:t>北京市海淀区</w:t>
      </w:r>
      <w:proofErr w:type="gramStart"/>
      <w:r w:rsidRPr="00310F1F">
        <w:rPr>
          <w:rFonts w:ascii="宋体" w:hAnsi="宋体" w:hint="eastAsia"/>
          <w:sz w:val="24"/>
        </w:rPr>
        <w:t>复兴路乙</w:t>
      </w:r>
      <w:r w:rsidRPr="00310F1F">
        <w:rPr>
          <w:rFonts w:ascii="宋体" w:hAnsi="宋体"/>
          <w:sz w:val="24"/>
        </w:rPr>
        <w:t>12号</w:t>
      </w:r>
      <w:proofErr w:type="gramEnd"/>
      <w:r w:rsidRPr="00310F1F">
        <w:rPr>
          <w:rFonts w:ascii="宋体" w:hAnsi="宋体"/>
          <w:sz w:val="24"/>
        </w:rPr>
        <w:t>中国铝业大厦</w:t>
      </w:r>
      <w:r w:rsidRPr="00310F1F">
        <w:rPr>
          <w:rFonts w:ascii="宋体" w:hAnsi="宋体" w:hint="eastAsia"/>
          <w:sz w:val="24"/>
        </w:rPr>
        <w:t>11</w:t>
      </w:r>
      <w:r w:rsidRPr="00310F1F">
        <w:rPr>
          <w:rFonts w:ascii="宋体" w:hAnsi="宋体"/>
          <w:sz w:val="24"/>
        </w:rPr>
        <w:t>层</w:t>
      </w:r>
      <w:r w:rsidRPr="00310F1F">
        <w:rPr>
          <w:rFonts w:ascii="宋体" w:hAnsi="宋体" w:hint="eastAsia"/>
          <w:sz w:val="24"/>
        </w:rPr>
        <w:t>111</w:t>
      </w:r>
      <w:r w:rsidRPr="00310F1F">
        <w:rPr>
          <w:rFonts w:ascii="宋体" w:hAnsi="宋体"/>
          <w:sz w:val="24"/>
        </w:rPr>
        <w:t>0室</w:t>
      </w:r>
    </w:p>
    <w:p w:rsidR="000B4A30" w:rsidRPr="00310F1F" w:rsidRDefault="004A10CB" w:rsidP="004A10CB">
      <w:pPr>
        <w:spacing w:line="360" w:lineRule="auto"/>
        <w:ind w:leftChars="371" w:left="1079" w:hangingChars="125" w:hanging="300"/>
        <w:jc w:val="left"/>
        <w:rPr>
          <w:sz w:val="24"/>
        </w:rPr>
      </w:pPr>
      <w:r>
        <w:rPr>
          <w:rFonts w:ascii="宋体" w:hAnsi="宋体" w:cs="宋体" w:hint="eastAsia"/>
          <w:sz w:val="24"/>
        </w:rPr>
        <w:t>联系方式：闫文娟、吉国侠、吴众为、成歌、刘京、修海龙、孙银英、赵洁、陈博维、姬小雪、王思晨、郝路、刘海英、杨晓楠、王东衍、孙佳、黄艳，010-63974645；010-63969957</w:t>
      </w:r>
    </w:p>
    <w:p w:rsidR="000B4A30" w:rsidRDefault="000B4A30" w:rsidP="001C48AA">
      <w:pPr>
        <w:pStyle w:val="2"/>
        <w:spacing w:before="0" w:beforeAutospacing="0" w:after="0" w:afterAutospacing="0" w:line="440" w:lineRule="exact"/>
        <w:ind w:firstLineChars="300" w:firstLine="720"/>
        <w:rPr>
          <w:b w:val="0"/>
          <w:sz w:val="24"/>
          <w:szCs w:val="24"/>
        </w:rPr>
      </w:pPr>
      <w:bookmarkStart w:id="10" w:name="_Toc28359025"/>
      <w:bookmarkStart w:id="11" w:name="_Toc28359102"/>
      <w:bookmarkStart w:id="12" w:name="_Toc35393812"/>
      <w:bookmarkStart w:id="13" w:name="_Toc35393643"/>
      <w:r>
        <w:rPr>
          <w:rFonts w:hint="eastAsia"/>
          <w:b w:val="0"/>
          <w:sz w:val="24"/>
          <w:szCs w:val="24"/>
        </w:rPr>
        <w:t>3.项目</w:t>
      </w:r>
      <w:r>
        <w:rPr>
          <w:b w:val="0"/>
          <w:sz w:val="24"/>
          <w:szCs w:val="24"/>
        </w:rPr>
        <w:t>联系方式</w:t>
      </w:r>
      <w:bookmarkEnd w:id="10"/>
      <w:bookmarkEnd w:id="11"/>
      <w:bookmarkEnd w:id="12"/>
      <w:bookmarkEnd w:id="13"/>
    </w:p>
    <w:p w:rsidR="00310F1F" w:rsidRPr="006A604E" w:rsidRDefault="00310F1F" w:rsidP="00310F1F">
      <w:pPr>
        <w:pStyle w:val="a3"/>
        <w:spacing w:line="360" w:lineRule="auto"/>
        <w:ind w:firstLineChars="300" w:firstLine="720"/>
        <w:rPr>
          <w:rFonts w:ascii="Times New Roman" w:hAnsi="Times New Roman"/>
          <w:sz w:val="24"/>
          <w:szCs w:val="24"/>
        </w:rPr>
      </w:pPr>
      <w:proofErr w:type="spellStart"/>
      <w:r w:rsidRPr="006A604E">
        <w:rPr>
          <w:rFonts w:ascii="Times New Roman" w:hAnsi="Times New Roman"/>
          <w:sz w:val="24"/>
          <w:szCs w:val="24"/>
        </w:rPr>
        <w:t>项目联系人：</w:t>
      </w:r>
      <w:r w:rsidR="00C220D3">
        <w:rPr>
          <w:rFonts w:hAnsi="宋体"/>
          <w:sz w:val="24"/>
          <w:u w:val="single"/>
        </w:rPr>
        <w:t>彭怡、闫文娟、孙银英</w:t>
      </w:r>
      <w:proofErr w:type="spellEnd"/>
    </w:p>
    <w:p w:rsidR="000B4A30" w:rsidRPr="006A604E" w:rsidRDefault="00310F1F" w:rsidP="00310F1F">
      <w:pPr>
        <w:spacing w:line="440" w:lineRule="exact"/>
        <w:ind w:firstLineChars="300" w:firstLine="720"/>
        <w:rPr>
          <w:rFonts w:ascii="宋体" w:hAnsi="宋体"/>
          <w:sz w:val="24"/>
          <w:szCs w:val="24"/>
        </w:rPr>
      </w:pPr>
      <w:r w:rsidRPr="006A604E">
        <w:rPr>
          <w:sz w:val="24"/>
        </w:rPr>
        <w:t>电</w:t>
      </w:r>
      <w:r w:rsidRPr="006A604E">
        <w:rPr>
          <w:sz w:val="24"/>
        </w:rPr>
        <w:t xml:space="preserve">      </w:t>
      </w:r>
      <w:r w:rsidRPr="006A604E">
        <w:rPr>
          <w:sz w:val="24"/>
        </w:rPr>
        <w:t>话：</w:t>
      </w:r>
      <w:r w:rsidR="005D753B" w:rsidRPr="005D753B">
        <w:rPr>
          <w:rFonts w:hAnsi="宋体"/>
          <w:sz w:val="24"/>
        </w:rPr>
        <w:t>010-63974645</w:t>
      </w:r>
      <w:r w:rsidRPr="006A604E">
        <w:rPr>
          <w:rFonts w:hAnsi="宋体"/>
          <w:sz w:val="24"/>
          <w:szCs w:val="24"/>
        </w:rPr>
        <w:t>（项目报名）</w:t>
      </w:r>
      <w:r w:rsidRPr="006A604E">
        <w:rPr>
          <w:rFonts w:hAnsi="宋体"/>
          <w:sz w:val="24"/>
        </w:rPr>
        <w:t>、</w:t>
      </w:r>
      <w:r w:rsidRPr="006A604E">
        <w:rPr>
          <w:rFonts w:hAnsi="宋体"/>
          <w:sz w:val="24"/>
        </w:rPr>
        <w:t>010-63969957</w:t>
      </w:r>
      <w:r w:rsidRPr="006A604E">
        <w:rPr>
          <w:rFonts w:hAnsi="宋体"/>
          <w:sz w:val="24"/>
        </w:rPr>
        <w:t>（项目咨询）</w:t>
      </w:r>
    </w:p>
    <w:p w:rsidR="000B4A30" w:rsidRDefault="000B4A30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十、附件</w:t>
      </w:r>
    </w:p>
    <w:p w:rsidR="000B4A30" w:rsidRDefault="000B4A30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1.</w:t>
      </w:r>
      <w:r w:rsidR="00BA66C1">
        <w:rPr>
          <w:rFonts w:ascii="宋体" w:hAnsi="宋体" w:cs="宋体" w:hint="eastAsia"/>
          <w:kern w:val="0"/>
          <w:sz w:val="24"/>
          <w:szCs w:val="24"/>
        </w:rPr>
        <w:t>公开招标</w:t>
      </w:r>
      <w:r>
        <w:rPr>
          <w:rFonts w:ascii="宋体" w:hAnsi="宋体" w:cs="宋体" w:hint="eastAsia"/>
          <w:kern w:val="0"/>
          <w:sz w:val="24"/>
          <w:szCs w:val="24"/>
        </w:rPr>
        <w:t>文件</w:t>
      </w:r>
    </w:p>
    <w:p w:rsidR="00A015A8" w:rsidRDefault="00A015A8">
      <w:pPr>
        <w:spacing w:line="360" w:lineRule="auto"/>
        <w:ind w:firstLineChars="200" w:firstLine="480"/>
        <w:jc w:val="right"/>
        <w:rPr>
          <w:rFonts w:ascii="宋体" w:hAnsi="宋体" w:cs="宋体"/>
          <w:kern w:val="0"/>
          <w:sz w:val="24"/>
          <w:szCs w:val="24"/>
        </w:rPr>
      </w:pPr>
      <w:bookmarkStart w:id="14" w:name="_GoBack"/>
      <w:bookmarkEnd w:id="14"/>
    </w:p>
    <w:p w:rsidR="00A015A8" w:rsidRDefault="00A015A8">
      <w:pPr>
        <w:spacing w:line="360" w:lineRule="auto"/>
        <w:ind w:firstLineChars="200" w:firstLine="480"/>
        <w:jc w:val="right"/>
        <w:rPr>
          <w:rFonts w:ascii="宋体" w:hAnsi="宋体" w:cs="宋体"/>
          <w:kern w:val="0"/>
          <w:sz w:val="24"/>
          <w:szCs w:val="24"/>
        </w:rPr>
      </w:pPr>
    </w:p>
    <w:p w:rsidR="000B4A30" w:rsidRDefault="000B4A30">
      <w:pPr>
        <w:spacing w:line="360" w:lineRule="auto"/>
        <w:ind w:firstLineChars="200" w:firstLine="480"/>
        <w:jc w:val="righ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北京宏信天</w:t>
      </w:r>
      <w:proofErr w:type="gramStart"/>
      <w:r>
        <w:rPr>
          <w:rFonts w:ascii="宋体" w:hAnsi="宋体" w:cs="宋体" w:hint="eastAsia"/>
          <w:kern w:val="0"/>
          <w:sz w:val="24"/>
          <w:szCs w:val="24"/>
        </w:rPr>
        <w:t>诚国际</w:t>
      </w:r>
      <w:proofErr w:type="gramEnd"/>
      <w:r>
        <w:rPr>
          <w:rFonts w:ascii="宋体" w:hAnsi="宋体" w:cs="宋体" w:hint="eastAsia"/>
          <w:kern w:val="0"/>
          <w:sz w:val="24"/>
          <w:szCs w:val="24"/>
        </w:rPr>
        <w:t>招标有限公司</w:t>
      </w:r>
    </w:p>
    <w:p w:rsidR="00D107C0" w:rsidRDefault="004E373F">
      <w:pPr>
        <w:wordWrap w:val="0"/>
        <w:spacing w:line="360" w:lineRule="auto"/>
        <w:ind w:firstLineChars="200" w:firstLine="480"/>
        <w:jc w:val="right"/>
        <w:rPr>
          <w:rFonts w:ascii="宋体" w:hAnsi="宋体" w:cs="宋体"/>
          <w:kern w:val="0"/>
          <w:sz w:val="24"/>
          <w:szCs w:val="24"/>
        </w:rPr>
      </w:pPr>
      <w:r w:rsidRPr="00CD2D4E">
        <w:rPr>
          <w:rFonts w:ascii="宋体" w:hAnsi="宋体" w:cs="宋体" w:hint="eastAsia"/>
          <w:kern w:val="0"/>
          <w:sz w:val="24"/>
          <w:szCs w:val="24"/>
        </w:rPr>
        <w:t>2025年</w:t>
      </w:r>
      <w:r w:rsidR="00554679" w:rsidRPr="00CD2D4E">
        <w:rPr>
          <w:rFonts w:ascii="宋体" w:hAnsi="宋体" w:cs="宋体"/>
          <w:kern w:val="0"/>
          <w:sz w:val="24"/>
          <w:szCs w:val="24"/>
        </w:rPr>
        <w:t>0</w:t>
      </w:r>
      <w:r w:rsidR="001F20A9" w:rsidRPr="00CD2D4E">
        <w:rPr>
          <w:rFonts w:ascii="宋体" w:hAnsi="宋体" w:cs="宋体"/>
          <w:kern w:val="0"/>
          <w:sz w:val="24"/>
          <w:szCs w:val="24"/>
        </w:rPr>
        <w:t>9</w:t>
      </w:r>
      <w:r w:rsidRPr="00CD2D4E">
        <w:rPr>
          <w:rFonts w:ascii="宋体" w:hAnsi="宋体" w:cs="宋体" w:hint="eastAsia"/>
          <w:kern w:val="0"/>
          <w:sz w:val="24"/>
          <w:szCs w:val="24"/>
        </w:rPr>
        <w:t>月</w:t>
      </w:r>
      <w:r w:rsidR="001F20A9" w:rsidRPr="00CD2D4E">
        <w:rPr>
          <w:rFonts w:ascii="宋体" w:hAnsi="宋体" w:cs="宋体"/>
          <w:kern w:val="0"/>
          <w:sz w:val="24"/>
          <w:szCs w:val="24"/>
        </w:rPr>
        <w:t>05</w:t>
      </w:r>
      <w:r w:rsidRPr="00CD2D4E">
        <w:rPr>
          <w:rFonts w:ascii="宋体" w:hAnsi="宋体" w:cs="宋体" w:hint="eastAsia"/>
          <w:kern w:val="0"/>
          <w:sz w:val="24"/>
          <w:szCs w:val="24"/>
        </w:rPr>
        <w:t>日</w:t>
      </w:r>
    </w:p>
    <w:p w:rsidR="000B4A30" w:rsidRDefault="000B4A30" w:rsidP="00D925B1">
      <w:pPr>
        <w:spacing w:line="360" w:lineRule="auto"/>
        <w:jc w:val="left"/>
        <w:rPr>
          <w:rFonts w:ascii="宋体" w:hAnsi="宋体" w:cs="宋体"/>
          <w:kern w:val="0"/>
          <w:sz w:val="24"/>
          <w:szCs w:val="24"/>
        </w:rPr>
      </w:pPr>
    </w:p>
    <w:sectPr w:rsidR="000B4A30" w:rsidSect="00D107C0">
      <w:footerReference w:type="default" r:id="rId6"/>
      <w:pgSz w:w="11906" w:h="16838"/>
      <w:pgMar w:top="1361" w:right="1134" w:bottom="1361" w:left="113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6948" w:rsidRDefault="00356948" w:rsidP="00BD6D17">
      <w:r>
        <w:separator/>
      </w:r>
    </w:p>
  </w:endnote>
  <w:endnote w:type="continuationSeparator" w:id="0">
    <w:p w:rsidR="00356948" w:rsidRDefault="00356948" w:rsidP="00BD6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8E8" w:rsidRDefault="004868E8">
    <w:pPr>
      <w:pStyle w:val="a5"/>
      <w:jc w:val="center"/>
    </w:pPr>
    <w:r>
      <w:rPr>
        <w:lang w:val="zh-CN" w:eastAsia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D2D4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rPr>
        <w:lang w:val="zh-CN" w:eastAsia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D2D4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4868E8" w:rsidRDefault="004868E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6948" w:rsidRDefault="00356948" w:rsidP="00BD6D17">
      <w:r>
        <w:separator/>
      </w:r>
    </w:p>
  </w:footnote>
  <w:footnote w:type="continuationSeparator" w:id="0">
    <w:p w:rsidR="00356948" w:rsidRDefault="00356948" w:rsidP="00BD6D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ZlZmM1NzkzODg4MGNiYzhjM2I5NWI5NjNmMWE1ZjYifQ=="/>
  </w:docVars>
  <w:rsids>
    <w:rsidRoot w:val="0086421F"/>
    <w:rsid w:val="0000251B"/>
    <w:rsid w:val="0007026F"/>
    <w:rsid w:val="000754C1"/>
    <w:rsid w:val="00075B65"/>
    <w:rsid w:val="00085355"/>
    <w:rsid w:val="00087745"/>
    <w:rsid w:val="00091FD7"/>
    <w:rsid w:val="000A0373"/>
    <w:rsid w:val="000B4A30"/>
    <w:rsid w:val="000C120D"/>
    <w:rsid w:val="000C3F9C"/>
    <w:rsid w:val="000E2C73"/>
    <w:rsid w:val="000E6481"/>
    <w:rsid w:val="000F2D9F"/>
    <w:rsid w:val="000F2F74"/>
    <w:rsid w:val="000F46C3"/>
    <w:rsid w:val="001031E3"/>
    <w:rsid w:val="00113D90"/>
    <w:rsid w:val="001212A4"/>
    <w:rsid w:val="00137906"/>
    <w:rsid w:val="00137E91"/>
    <w:rsid w:val="00151B2C"/>
    <w:rsid w:val="00156116"/>
    <w:rsid w:val="001564EB"/>
    <w:rsid w:val="00173EB0"/>
    <w:rsid w:val="00175DB8"/>
    <w:rsid w:val="00177275"/>
    <w:rsid w:val="00180B42"/>
    <w:rsid w:val="001A1B33"/>
    <w:rsid w:val="001A21D1"/>
    <w:rsid w:val="001B001F"/>
    <w:rsid w:val="001B210B"/>
    <w:rsid w:val="001C2E6C"/>
    <w:rsid w:val="001C3EBD"/>
    <w:rsid w:val="001C48AA"/>
    <w:rsid w:val="001C54E4"/>
    <w:rsid w:val="001F14B1"/>
    <w:rsid w:val="001F18C9"/>
    <w:rsid w:val="001F20A9"/>
    <w:rsid w:val="002013B8"/>
    <w:rsid w:val="002107B8"/>
    <w:rsid w:val="00220FB5"/>
    <w:rsid w:val="002218B9"/>
    <w:rsid w:val="002231AE"/>
    <w:rsid w:val="00223BB3"/>
    <w:rsid w:val="002322AD"/>
    <w:rsid w:val="00242502"/>
    <w:rsid w:val="00245EE7"/>
    <w:rsid w:val="00256035"/>
    <w:rsid w:val="002623DD"/>
    <w:rsid w:val="00295CBA"/>
    <w:rsid w:val="002A048D"/>
    <w:rsid w:val="002A05AF"/>
    <w:rsid w:val="002A10AA"/>
    <w:rsid w:val="002B5C9D"/>
    <w:rsid w:val="002D1E1F"/>
    <w:rsid w:val="002D7FCB"/>
    <w:rsid w:val="002F63FB"/>
    <w:rsid w:val="00306015"/>
    <w:rsid w:val="00306859"/>
    <w:rsid w:val="00306C01"/>
    <w:rsid w:val="00310F1F"/>
    <w:rsid w:val="003122A1"/>
    <w:rsid w:val="0032506C"/>
    <w:rsid w:val="00327F8B"/>
    <w:rsid w:val="003419B9"/>
    <w:rsid w:val="00342378"/>
    <w:rsid w:val="00353497"/>
    <w:rsid w:val="003534AE"/>
    <w:rsid w:val="003556BE"/>
    <w:rsid w:val="00356948"/>
    <w:rsid w:val="003648D8"/>
    <w:rsid w:val="00370B28"/>
    <w:rsid w:val="003736E2"/>
    <w:rsid w:val="00374671"/>
    <w:rsid w:val="0037712B"/>
    <w:rsid w:val="00386448"/>
    <w:rsid w:val="003A20F8"/>
    <w:rsid w:val="003B623B"/>
    <w:rsid w:val="003C0D39"/>
    <w:rsid w:val="003C169E"/>
    <w:rsid w:val="003C6899"/>
    <w:rsid w:val="003D2C4A"/>
    <w:rsid w:val="003E0284"/>
    <w:rsid w:val="003E273B"/>
    <w:rsid w:val="003E4E7B"/>
    <w:rsid w:val="00421922"/>
    <w:rsid w:val="00423A63"/>
    <w:rsid w:val="004372F2"/>
    <w:rsid w:val="0046170F"/>
    <w:rsid w:val="00480E6A"/>
    <w:rsid w:val="004868E8"/>
    <w:rsid w:val="004979E4"/>
    <w:rsid w:val="004A10CB"/>
    <w:rsid w:val="004A2DA9"/>
    <w:rsid w:val="004A67D3"/>
    <w:rsid w:val="004B11FB"/>
    <w:rsid w:val="004B4531"/>
    <w:rsid w:val="004B4BB1"/>
    <w:rsid w:val="004D4404"/>
    <w:rsid w:val="004E373F"/>
    <w:rsid w:val="004F5C14"/>
    <w:rsid w:val="00506D90"/>
    <w:rsid w:val="00506EF2"/>
    <w:rsid w:val="00524F8A"/>
    <w:rsid w:val="00532E3E"/>
    <w:rsid w:val="00543D48"/>
    <w:rsid w:val="00554679"/>
    <w:rsid w:val="00571C2B"/>
    <w:rsid w:val="0057345E"/>
    <w:rsid w:val="005738B1"/>
    <w:rsid w:val="00597816"/>
    <w:rsid w:val="00597D5B"/>
    <w:rsid w:val="005A59D4"/>
    <w:rsid w:val="005A6E7C"/>
    <w:rsid w:val="005A7B1C"/>
    <w:rsid w:val="005B5728"/>
    <w:rsid w:val="005D4AB9"/>
    <w:rsid w:val="005D753B"/>
    <w:rsid w:val="005F14CE"/>
    <w:rsid w:val="00614755"/>
    <w:rsid w:val="00614B83"/>
    <w:rsid w:val="00621D57"/>
    <w:rsid w:val="00623F22"/>
    <w:rsid w:val="0062468D"/>
    <w:rsid w:val="00625151"/>
    <w:rsid w:val="006302C2"/>
    <w:rsid w:val="00632228"/>
    <w:rsid w:val="00641844"/>
    <w:rsid w:val="00643B8A"/>
    <w:rsid w:val="00646F68"/>
    <w:rsid w:val="00665A98"/>
    <w:rsid w:val="00677BFD"/>
    <w:rsid w:val="006804AC"/>
    <w:rsid w:val="00687B82"/>
    <w:rsid w:val="006A3E47"/>
    <w:rsid w:val="006A4B23"/>
    <w:rsid w:val="006A4C50"/>
    <w:rsid w:val="006A604E"/>
    <w:rsid w:val="006A6A19"/>
    <w:rsid w:val="006A6CB0"/>
    <w:rsid w:val="006A787B"/>
    <w:rsid w:val="006B057D"/>
    <w:rsid w:val="006B1C48"/>
    <w:rsid w:val="006D0A7B"/>
    <w:rsid w:val="006E1370"/>
    <w:rsid w:val="006E43F3"/>
    <w:rsid w:val="006E48FA"/>
    <w:rsid w:val="006E490E"/>
    <w:rsid w:val="006E5831"/>
    <w:rsid w:val="006F75C7"/>
    <w:rsid w:val="00702D2A"/>
    <w:rsid w:val="00707356"/>
    <w:rsid w:val="00710933"/>
    <w:rsid w:val="00712E64"/>
    <w:rsid w:val="007255A4"/>
    <w:rsid w:val="00732C78"/>
    <w:rsid w:val="00741A58"/>
    <w:rsid w:val="007435FD"/>
    <w:rsid w:val="0074728A"/>
    <w:rsid w:val="00766BC4"/>
    <w:rsid w:val="007734FD"/>
    <w:rsid w:val="007749A5"/>
    <w:rsid w:val="00780DF4"/>
    <w:rsid w:val="0078769B"/>
    <w:rsid w:val="007A660D"/>
    <w:rsid w:val="007C48EC"/>
    <w:rsid w:val="007D7A7E"/>
    <w:rsid w:val="007E1BB2"/>
    <w:rsid w:val="007F3B26"/>
    <w:rsid w:val="0081120F"/>
    <w:rsid w:val="00816954"/>
    <w:rsid w:val="00816B84"/>
    <w:rsid w:val="00825B4A"/>
    <w:rsid w:val="00827F27"/>
    <w:rsid w:val="00840D52"/>
    <w:rsid w:val="008427CB"/>
    <w:rsid w:val="008453F8"/>
    <w:rsid w:val="00845D36"/>
    <w:rsid w:val="00853AAA"/>
    <w:rsid w:val="0086421F"/>
    <w:rsid w:val="00867654"/>
    <w:rsid w:val="00875455"/>
    <w:rsid w:val="00877F28"/>
    <w:rsid w:val="008B165D"/>
    <w:rsid w:val="008C7C37"/>
    <w:rsid w:val="008D413C"/>
    <w:rsid w:val="008D48D7"/>
    <w:rsid w:val="008E3136"/>
    <w:rsid w:val="008E7E63"/>
    <w:rsid w:val="008F1163"/>
    <w:rsid w:val="008F1DB6"/>
    <w:rsid w:val="008F4371"/>
    <w:rsid w:val="00904237"/>
    <w:rsid w:val="00904251"/>
    <w:rsid w:val="0090640A"/>
    <w:rsid w:val="00940FC7"/>
    <w:rsid w:val="00941D31"/>
    <w:rsid w:val="00951AEA"/>
    <w:rsid w:val="00957202"/>
    <w:rsid w:val="00971920"/>
    <w:rsid w:val="00983536"/>
    <w:rsid w:val="00986EA3"/>
    <w:rsid w:val="0099165D"/>
    <w:rsid w:val="009926B9"/>
    <w:rsid w:val="009A3496"/>
    <w:rsid w:val="009A5BFA"/>
    <w:rsid w:val="009B2505"/>
    <w:rsid w:val="009B5123"/>
    <w:rsid w:val="009B6FA4"/>
    <w:rsid w:val="009C6365"/>
    <w:rsid w:val="009C7808"/>
    <w:rsid w:val="009D6FA0"/>
    <w:rsid w:val="009F2E94"/>
    <w:rsid w:val="00A011AD"/>
    <w:rsid w:val="00A013C7"/>
    <w:rsid w:val="00A015A8"/>
    <w:rsid w:val="00A14362"/>
    <w:rsid w:val="00A24389"/>
    <w:rsid w:val="00A26DD6"/>
    <w:rsid w:val="00A27831"/>
    <w:rsid w:val="00A34C2D"/>
    <w:rsid w:val="00A34DC2"/>
    <w:rsid w:val="00A3627C"/>
    <w:rsid w:val="00A416F8"/>
    <w:rsid w:val="00A42B07"/>
    <w:rsid w:val="00A43003"/>
    <w:rsid w:val="00A45AF4"/>
    <w:rsid w:val="00A5013B"/>
    <w:rsid w:val="00A61C9C"/>
    <w:rsid w:val="00A6701D"/>
    <w:rsid w:val="00A67F87"/>
    <w:rsid w:val="00A82804"/>
    <w:rsid w:val="00A90D43"/>
    <w:rsid w:val="00A97BC2"/>
    <w:rsid w:val="00AA1A29"/>
    <w:rsid w:val="00AA41FD"/>
    <w:rsid w:val="00AB0128"/>
    <w:rsid w:val="00AC3E62"/>
    <w:rsid w:val="00AD2BB8"/>
    <w:rsid w:val="00AF6156"/>
    <w:rsid w:val="00B23A4C"/>
    <w:rsid w:val="00B2520E"/>
    <w:rsid w:val="00B50F37"/>
    <w:rsid w:val="00B55779"/>
    <w:rsid w:val="00B6477C"/>
    <w:rsid w:val="00B6712E"/>
    <w:rsid w:val="00B735BF"/>
    <w:rsid w:val="00B75CEA"/>
    <w:rsid w:val="00B76C07"/>
    <w:rsid w:val="00B83B04"/>
    <w:rsid w:val="00B94A9E"/>
    <w:rsid w:val="00BA11E2"/>
    <w:rsid w:val="00BA66C1"/>
    <w:rsid w:val="00BA79F9"/>
    <w:rsid w:val="00BC4A58"/>
    <w:rsid w:val="00BD1BA8"/>
    <w:rsid w:val="00BD64E1"/>
    <w:rsid w:val="00BD6D17"/>
    <w:rsid w:val="00BE28DB"/>
    <w:rsid w:val="00BF0ACF"/>
    <w:rsid w:val="00C02250"/>
    <w:rsid w:val="00C03D19"/>
    <w:rsid w:val="00C05901"/>
    <w:rsid w:val="00C10438"/>
    <w:rsid w:val="00C136F5"/>
    <w:rsid w:val="00C15E82"/>
    <w:rsid w:val="00C220D3"/>
    <w:rsid w:val="00C23151"/>
    <w:rsid w:val="00C23584"/>
    <w:rsid w:val="00C27802"/>
    <w:rsid w:val="00C34D9D"/>
    <w:rsid w:val="00C3513D"/>
    <w:rsid w:val="00C459CA"/>
    <w:rsid w:val="00C77198"/>
    <w:rsid w:val="00C80E90"/>
    <w:rsid w:val="00C83D4C"/>
    <w:rsid w:val="00C852A3"/>
    <w:rsid w:val="00C95E81"/>
    <w:rsid w:val="00CA7385"/>
    <w:rsid w:val="00CB09DD"/>
    <w:rsid w:val="00CC6622"/>
    <w:rsid w:val="00CC7E6A"/>
    <w:rsid w:val="00CD2D4E"/>
    <w:rsid w:val="00CF0F63"/>
    <w:rsid w:val="00CF4730"/>
    <w:rsid w:val="00CF4C05"/>
    <w:rsid w:val="00CF4CD4"/>
    <w:rsid w:val="00CF69C5"/>
    <w:rsid w:val="00D00D2B"/>
    <w:rsid w:val="00D00F7D"/>
    <w:rsid w:val="00D107C0"/>
    <w:rsid w:val="00D12D08"/>
    <w:rsid w:val="00D159D2"/>
    <w:rsid w:val="00D25DD0"/>
    <w:rsid w:val="00D30563"/>
    <w:rsid w:val="00D50504"/>
    <w:rsid w:val="00D64457"/>
    <w:rsid w:val="00D71AAF"/>
    <w:rsid w:val="00D729AE"/>
    <w:rsid w:val="00D7561D"/>
    <w:rsid w:val="00D81E33"/>
    <w:rsid w:val="00D876C8"/>
    <w:rsid w:val="00D925B1"/>
    <w:rsid w:val="00DA03D2"/>
    <w:rsid w:val="00DA2A5C"/>
    <w:rsid w:val="00DB79E0"/>
    <w:rsid w:val="00DD0C68"/>
    <w:rsid w:val="00DD1378"/>
    <w:rsid w:val="00DD3E41"/>
    <w:rsid w:val="00DD79E7"/>
    <w:rsid w:val="00DE6AEB"/>
    <w:rsid w:val="00E04E23"/>
    <w:rsid w:val="00E05D1A"/>
    <w:rsid w:val="00E14EE1"/>
    <w:rsid w:val="00E303D8"/>
    <w:rsid w:val="00E303FE"/>
    <w:rsid w:val="00E37E1F"/>
    <w:rsid w:val="00E4635B"/>
    <w:rsid w:val="00E67A08"/>
    <w:rsid w:val="00E712EC"/>
    <w:rsid w:val="00E822E3"/>
    <w:rsid w:val="00E9039F"/>
    <w:rsid w:val="00E96CAC"/>
    <w:rsid w:val="00EB5C35"/>
    <w:rsid w:val="00ED6892"/>
    <w:rsid w:val="00F2023D"/>
    <w:rsid w:val="00F4292D"/>
    <w:rsid w:val="00F43EB3"/>
    <w:rsid w:val="00F52B93"/>
    <w:rsid w:val="00F61517"/>
    <w:rsid w:val="00F61FF5"/>
    <w:rsid w:val="00F80FB4"/>
    <w:rsid w:val="00F84014"/>
    <w:rsid w:val="00F865DB"/>
    <w:rsid w:val="00F915C0"/>
    <w:rsid w:val="00F941A2"/>
    <w:rsid w:val="00F97C82"/>
    <w:rsid w:val="00FB6A7B"/>
    <w:rsid w:val="00FB71DC"/>
    <w:rsid w:val="00FC7510"/>
    <w:rsid w:val="00FD396D"/>
    <w:rsid w:val="00FD46DF"/>
    <w:rsid w:val="0197584E"/>
    <w:rsid w:val="0EB7007C"/>
    <w:rsid w:val="11E87887"/>
    <w:rsid w:val="20790FB3"/>
    <w:rsid w:val="20A803FF"/>
    <w:rsid w:val="2151117B"/>
    <w:rsid w:val="2B454FA0"/>
    <w:rsid w:val="2BC048E0"/>
    <w:rsid w:val="2CF41A19"/>
    <w:rsid w:val="2FB77515"/>
    <w:rsid w:val="31B56177"/>
    <w:rsid w:val="341B0695"/>
    <w:rsid w:val="383018AC"/>
    <w:rsid w:val="3D7756C1"/>
    <w:rsid w:val="3EB94499"/>
    <w:rsid w:val="40B96B0D"/>
    <w:rsid w:val="42221B9F"/>
    <w:rsid w:val="4ABA47AD"/>
    <w:rsid w:val="4BED0291"/>
    <w:rsid w:val="4D7742C0"/>
    <w:rsid w:val="50790D14"/>
    <w:rsid w:val="5478533A"/>
    <w:rsid w:val="5BFF1AFD"/>
    <w:rsid w:val="6629310A"/>
    <w:rsid w:val="77C65B0C"/>
    <w:rsid w:val="7FA94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0DC74E3-D9B9-4576-8DB6-5010F5F6F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link w:val="1Char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hAnsi="宋体"/>
      <w:b/>
      <w:bCs/>
      <w:kern w:val="36"/>
      <w:sz w:val="48"/>
      <w:szCs w:val="48"/>
      <w:lang w:val="x-none" w:eastAsia="x-none"/>
    </w:rPr>
  </w:style>
  <w:style w:type="paragraph" w:styleId="2">
    <w:name w:val="heading 2"/>
    <w:basedOn w:val="a"/>
    <w:link w:val="2Char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hAnsi="宋体"/>
      <w:b/>
      <w:bCs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uiPriority w:val="9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Char">
    <w:name w:val="标题 2 Char"/>
    <w:link w:val="2"/>
    <w:uiPriority w:val="9"/>
    <w:rPr>
      <w:rFonts w:ascii="宋体" w:eastAsia="宋体" w:hAnsi="宋体" w:cs="宋体"/>
      <w:b/>
      <w:bCs/>
      <w:kern w:val="0"/>
      <w:sz w:val="36"/>
      <w:szCs w:val="36"/>
    </w:rPr>
  </w:style>
  <w:style w:type="paragraph" w:styleId="a3">
    <w:name w:val="Plain Text"/>
    <w:aliases w:val="小,普通文字,普通文字 Char,普通文字1,普通文字2,普通文字3,普通文字4,普通文字5,普通文字6,普通文字11,普通文字21,普通文字31,普通文字41,普通文字7,孙普文字,纯文本 Char1 Char Char,纯文本 Char Char Char Char,纯文本 Char Char1,纯文本 Char1 Char,纯文本 Char Char Char,正 文 1,Texte,普通文字 Char + 居中,文字缩进,纯文本 Char Char"/>
    <w:basedOn w:val="a"/>
    <w:link w:val="Char"/>
    <w:qFormat/>
    <w:rPr>
      <w:rFonts w:ascii="宋体" w:hAnsi="Courier New"/>
      <w:kern w:val="0"/>
      <w:sz w:val="20"/>
      <w:szCs w:val="20"/>
      <w:lang w:val="x-none" w:eastAsia="x-none"/>
    </w:rPr>
  </w:style>
  <w:style w:type="character" w:customStyle="1" w:styleId="Char">
    <w:name w:val="纯文本 Char"/>
    <w:aliases w:val="小 Char,普通文字 Char1,普通文字 Char Char,普通文字1 Char,普通文字2 Char,普通文字3 Char,普通文字4 Char,普通文字5 Char,普通文字6 Char,普通文字11 Char,普通文字21 Char,普通文字31 Char,普通文字41 Char,普通文字7 Char,孙普文字 Char,纯文本 Char1 Char Char Char,纯文本 Char Char Char Char Char,纯文本 Char Char1 Char"/>
    <w:link w:val="a3"/>
    <w:qFormat/>
    <w:rPr>
      <w:rFonts w:ascii="宋体" w:hAnsi="Courier New"/>
    </w:rPr>
  </w:style>
  <w:style w:type="paragraph" w:styleId="a4">
    <w:name w:val="Balloon Text"/>
    <w:basedOn w:val="a"/>
    <w:link w:val="Char0"/>
    <w:uiPriority w:val="99"/>
    <w:unhideWhenUsed/>
    <w:rPr>
      <w:sz w:val="18"/>
      <w:szCs w:val="18"/>
      <w:lang w:val="x-none" w:eastAsia="x-none"/>
    </w:rPr>
  </w:style>
  <w:style w:type="character" w:customStyle="1" w:styleId="Char0">
    <w:name w:val="批注框文本 Char"/>
    <w:link w:val="a4"/>
    <w:uiPriority w:val="99"/>
    <w:semiHidden/>
    <w:rPr>
      <w:kern w:val="2"/>
      <w:sz w:val="18"/>
      <w:szCs w:val="18"/>
    </w:rPr>
  </w:style>
  <w:style w:type="paragraph" w:styleId="a5">
    <w:name w:val="footer"/>
    <w:basedOn w:val="a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character" w:customStyle="1" w:styleId="Char1">
    <w:name w:val="页脚 Char"/>
    <w:link w:val="a5"/>
    <w:uiPriority w:val="99"/>
    <w:rPr>
      <w:kern w:val="2"/>
      <w:sz w:val="18"/>
      <w:szCs w:val="18"/>
    </w:rPr>
  </w:style>
  <w:style w:type="paragraph" w:styleId="a6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x-none" w:eastAsia="x-none"/>
    </w:rPr>
  </w:style>
  <w:style w:type="character" w:customStyle="1" w:styleId="Char2">
    <w:name w:val="页眉 Char"/>
    <w:link w:val="a6"/>
    <w:uiPriority w:val="99"/>
    <w:rPr>
      <w:kern w:val="2"/>
      <w:sz w:val="18"/>
      <w:szCs w:val="18"/>
    </w:rPr>
  </w:style>
  <w:style w:type="table" w:styleId="a7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纯文本 字符"/>
    <w:uiPriority w:val="99"/>
    <w:rPr>
      <w:rFonts w:ascii="宋体" w:hAnsi="Courier New"/>
    </w:rPr>
  </w:style>
  <w:style w:type="character" w:customStyle="1" w:styleId="Char3">
    <w:name w:val="纯文本 Char3"/>
    <w:aliases w:val="小 Char1,普通文字 Char2,普通文字 Char Char2,普通文字1 Char1,普通文字2 Char1,普通文字3 Char1,普通文字4 Char1,普通文字5 Char1,普通文字6 Char1,普通文字11 Char1,普通文字21 Char1,普通文字31 Char1,普通文字41 Char1,普通文字7 Char1,孙普文字 Char1,纯文本 Char1 Char Char Char1,纯文本 Char Char Char Char Char1"/>
    <w:uiPriority w:val="99"/>
    <w:qFormat/>
    <w:rsid w:val="00220FB5"/>
    <w:rPr>
      <w:rFonts w:ascii="宋体" w:eastAsia="宋体" w:hAnsi="Courier New" w:cs="Times New Roman"/>
      <w:szCs w:val="21"/>
    </w:rPr>
  </w:style>
  <w:style w:type="paragraph" w:customStyle="1" w:styleId="a9">
    <w:name w:val="正文表文"/>
    <w:rsid w:val="00D159D2"/>
    <w:pPr>
      <w:jc w:val="center"/>
    </w:pPr>
    <w:rPr>
      <w:rFonts w:ascii="等线" w:hAnsi="等线"/>
      <w:bCs/>
      <w:kern w:val="2"/>
      <w:sz w:val="21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6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闫 文娟</dc:creator>
  <cp:keywords/>
  <dc:description/>
  <cp:lastModifiedBy>sunyy</cp:lastModifiedBy>
  <cp:revision>25</cp:revision>
  <dcterms:created xsi:type="dcterms:W3CDTF">2025-04-14T05:40:00Z</dcterms:created>
  <dcterms:modified xsi:type="dcterms:W3CDTF">2025-09-05T09:26:00Z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DC6A1C17E3C841CBAD92DF8F66DDE8BB</vt:lpwstr>
  </property>
</Properties>
</file>