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ADC4E" w14:textId="5CCC3D23" w:rsidR="009F658F" w:rsidRDefault="00BE4612">
      <w:pPr>
        <w:pStyle w:val="ab"/>
        <w:rPr>
          <w:rFonts w:ascii="宋体" w:hAnsi="宋体" w:hint="eastAsia"/>
          <w:sz w:val="44"/>
          <w:szCs w:val="44"/>
        </w:rPr>
      </w:pPr>
      <w:bookmarkStart w:id="0" w:name="_Toc28359022"/>
      <w:bookmarkStart w:id="1" w:name="_Toc35393809"/>
      <w:r w:rsidRPr="00BE4612">
        <w:rPr>
          <w:rFonts w:ascii="宋体" w:hAnsi="宋体" w:hint="eastAsia"/>
          <w:sz w:val="44"/>
          <w:szCs w:val="44"/>
        </w:rPr>
        <w:t>大湾区覆盖项目保障区用房采购</w:t>
      </w:r>
      <w:r w:rsidR="00000000">
        <w:rPr>
          <w:rFonts w:ascii="宋体" w:hAnsi="宋体" w:hint="eastAsia"/>
          <w:sz w:val="44"/>
          <w:szCs w:val="44"/>
        </w:rPr>
        <w:t>中标结果公告</w:t>
      </w:r>
      <w:bookmarkEnd w:id="0"/>
      <w:bookmarkEnd w:id="1"/>
    </w:p>
    <w:p w14:paraId="3F22A8D4" w14:textId="77777777" w:rsidR="009F658F" w:rsidRDefault="00000000">
      <w:pPr>
        <w:rPr>
          <w:rFonts w:ascii="宋体" w:hAnsi="宋体" w:hint="eastAsia"/>
        </w:rPr>
      </w:pPr>
      <w:r>
        <w:rPr>
          <w:rFonts w:ascii="宋体" w:hAnsi="宋体"/>
        </w:rPr>
        <w:t xml:space="preserve">           </w:t>
      </w:r>
    </w:p>
    <w:p w14:paraId="2FB396AC" w14:textId="77777777" w:rsidR="009F658F" w:rsidRDefault="00000000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一、</w:t>
      </w:r>
      <w:r>
        <w:rPr>
          <w:rFonts w:ascii="宋体" w:hAnsi="宋体" w:hint="eastAsia"/>
          <w:b/>
          <w:kern w:val="0"/>
          <w:sz w:val="28"/>
          <w:szCs w:val="28"/>
        </w:rPr>
        <w:t>项目</w:t>
      </w:r>
      <w:r>
        <w:rPr>
          <w:rFonts w:ascii="宋体" w:hAnsi="宋体" w:hint="eastAsia"/>
          <w:b/>
          <w:sz w:val="28"/>
          <w:szCs w:val="28"/>
        </w:rPr>
        <w:t>编号：</w:t>
      </w:r>
      <w:r>
        <w:rPr>
          <w:rFonts w:ascii="宋体" w:hAnsi="宋体" w:hint="eastAsia"/>
          <w:sz w:val="28"/>
          <w:szCs w:val="28"/>
        </w:rPr>
        <w:t>0701-264105110083</w:t>
      </w:r>
    </w:p>
    <w:p w14:paraId="17A80D2B" w14:textId="2990B691" w:rsidR="009F658F" w:rsidRDefault="00000000">
      <w:pPr>
        <w:rPr>
          <w:rFonts w:ascii="宋体" w:hAnsi="宋体" w:hint="eastAsia"/>
          <w:sz w:val="28"/>
          <w:szCs w:val="28"/>
          <w:u w:val="single"/>
        </w:rPr>
      </w:pPr>
      <w:r>
        <w:rPr>
          <w:rFonts w:ascii="宋体" w:hAnsi="宋体" w:hint="eastAsia"/>
          <w:b/>
          <w:sz w:val="28"/>
          <w:szCs w:val="28"/>
        </w:rPr>
        <w:t>二、项目名称：</w:t>
      </w:r>
      <w:r w:rsidR="00BE4612" w:rsidRPr="00BE4612">
        <w:rPr>
          <w:rFonts w:ascii="宋体" w:hAnsi="宋体" w:hint="eastAsia"/>
          <w:sz w:val="28"/>
          <w:szCs w:val="28"/>
        </w:rPr>
        <w:t>大湾区覆盖项目保障区用房采购</w:t>
      </w:r>
    </w:p>
    <w:p w14:paraId="250DE571" w14:textId="77777777" w:rsidR="009F658F" w:rsidRDefault="00000000">
      <w:pPr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三、中标信息：</w:t>
      </w:r>
    </w:p>
    <w:p w14:paraId="2127EA15" w14:textId="77777777" w:rsidR="009F658F" w:rsidRDefault="00000000">
      <w:pPr>
        <w:ind w:firstLineChars="200"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供应商名称：珠海正方产业开发运营有限公司</w:t>
      </w:r>
    </w:p>
    <w:p w14:paraId="134BECCA" w14:textId="77777777" w:rsidR="009F658F" w:rsidRDefault="00000000">
      <w:pPr>
        <w:ind w:leftChars="100" w:left="210" w:firstLineChars="100" w:firstLine="28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供应商地址：珠海市香洲区卫康路199号香洲创港中心17栋13层1302室-2</w:t>
      </w:r>
    </w:p>
    <w:p w14:paraId="16EC5B04" w14:textId="2F685FCE" w:rsidR="009F658F" w:rsidRPr="00F32E85" w:rsidRDefault="00000000" w:rsidP="00F32E85">
      <w:pPr>
        <w:ind w:firstLineChars="200"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中标金额：</w:t>
      </w:r>
      <w:r w:rsidR="00F32E85">
        <w:rPr>
          <w:rFonts w:ascii="宋体" w:hAnsi="宋体" w:cs="宋体" w:hint="eastAsia"/>
          <w:color w:val="000000"/>
          <w:kern w:val="0"/>
          <w:sz w:val="28"/>
          <w:szCs w:val="28"/>
          <w:lang w:bidi="ar"/>
        </w:rPr>
        <w:t>5695.180825万元</w:t>
      </w:r>
    </w:p>
    <w:p w14:paraId="26352245" w14:textId="77777777" w:rsidR="009F658F" w:rsidRDefault="00000000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四、主要标的信息</w:t>
      </w:r>
    </w:p>
    <w:tbl>
      <w:tblPr>
        <w:tblW w:w="5055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2720"/>
        <w:gridCol w:w="850"/>
        <w:gridCol w:w="844"/>
        <w:gridCol w:w="1528"/>
        <w:gridCol w:w="1870"/>
      </w:tblGrid>
      <w:tr w:rsidR="009F658F" w:rsidRPr="00866147" w14:paraId="64EA9D33" w14:textId="77777777">
        <w:trPr>
          <w:trHeight w:val="788"/>
        </w:trPr>
        <w:tc>
          <w:tcPr>
            <w:tcW w:w="466" w:type="pct"/>
            <w:tcBorders>
              <w:top w:val="double" w:sz="4" w:space="0" w:color="auto"/>
            </w:tcBorders>
            <w:vAlign w:val="center"/>
          </w:tcPr>
          <w:p w14:paraId="49845815" w14:textId="77777777" w:rsidR="009F658F" w:rsidRPr="00866147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577" w:type="pct"/>
            <w:tcBorders>
              <w:top w:val="double" w:sz="4" w:space="0" w:color="auto"/>
            </w:tcBorders>
            <w:vAlign w:val="center"/>
          </w:tcPr>
          <w:p w14:paraId="7533F84A" w14:textId="77777777" w:rsidR="009F658F" w:rsidRPr="00866147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493" w:type="pct"/>
            <w:tcBorders>
              <w:top w:val="double" w:sz="4" w:space="0" w:color="auto"/>
            </w:tcBorders>
            <w:vAlign w:val="center"/>
          </w:tcPr>
          <w:p w14:paraId="65C926D7" w14:textId="77777777" w:rsidR="009F658F" w:rsidRPr="00866147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kern w:val="0"/>
                <w:sz w:val="24"/>
                <w:szCs w:val="24"/>
              </w:rPr>
              <w:t>数量</w:t>
            </w:r>
          </w:p>
        </w:tc>
        <w:tc>
          <w:tcPr>
            <w:tcW w:w="490" w:type="pct"/>
            <w:tcBorders>
              <w:top w:val="double" w:sz="4" w:space="0" w:color="auto"/>
            </w:tcBorders>
            <w:vAlign w:val="center"/>
          </w:tcPr>
          <w:p w14:paraId="70E3FEF6" w14:textId="77777777" w:rsidR="009F658F" w:rsidRPr="00866147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kern w:val="0"/>
                <w:sz w:val="24"/>
                <w:szCs w:val="24"/>
              </w:rPr>
              <w:t>单位</w:t>
            </w:r>
          </w:p>
        </w:tc>
        <w:tc>
          <w:tcPr>
            <w:tcW w:w="887" w:type="pct"/>
            <w:tcBorders>
              <w:top w:val="double" w:sz="4" w:space="0" w:color="auto"/>
            </w:tcBorders>
            <w:vAlign w:val="center"/>
          </w:tcPr>
          <w:p w14:paraId="337B4C41" w14:textId="77777777" w:rsidR="009F658F" w:rsidRPr="00866147" w:rsidRDefault="00000000">
            <w:pPr>
              <w:snapToGrid w:val="0"/>
              <w:spacing w:before="120" w:after="120"/>
              <w:jc w:val="center"/>
              <w:rPr>
                <w:rFonts w:ascii="宋体" w:hAnsi="宋体" w:cs="宋体" w:hint="eastAsia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sz w:val="24"/>
                <w:szCs w:val="24"/>
              </w:rPr>
              <w:t>单位</w:t>
            </w:r>
          </w:p>
          <w:p w14:paraId="1C417F23" w14:textId="77777777" w:rsidR="009F658F" w:rsidRPr="00866147" w:rsidRDefault="00000000">
            <w:pPr>
              <w:snapToGrid w:val="0"/>
              <w:spacing w:before="120" w:after="120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sz w:val="24"/>
                <w:szCs w:val="24"/>
              </w:rPr>
              <w:t>（平方米）</w:t>
            </w:r>
          </w:p>
        </w:tc>
        <w:tc>
          <w:tcPr>
            <w:tcW w:w="1085" w:type="pct"/>
            <w:tcBorders>
              <w:top w:val="double" w:sz="4" w:space="0" w:color="auto"/>
            </w:tcBorders>
            <w:vAlign w:val="center"/>
          </w:tcPr>
          <w:p w14:paraId="730DFFED" w14:textId="77777777" w:rsidR="009F658F" w:rsidRPr="00866147" w:rsidRDefault="00000000">
            <w:pPr>
              <w:snapToGrid w:val="0"/>
              <w:jc w:val="center"/>
              <w:rPr>
                <w:rFonts w:ascii="宋体" w:hAnsi="宋体" w:cs="宋体" w:hint="eastAsia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sz w:val="24"/>
                <w:szCs w:val="24"/>
              </w:rPr>
              <w:t>单价</w:t>
            </w:r>
          </w:p>
          <w:p w14:paraId="5005C23D" w14:textId="77777777" w:rsidR="009F658F" w:rsidRPr="00866147" w:rsidRDefault="00000000">
            <w:pPr>
              <w:snapToGrid w:val="0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sz w:val="24"/>
                <w:szCs w:val="24"/>
              </w:rPr>
              <w:t>（元/平方米）</w:t>
            </w:r>
          </w:p>
        </w:tc>
      </w:tr>
      <w:tr w:rsidR="009F658F" w:rsidRPr="00866147" w14:paraId="6B6E770B" w14:textId="77777777">
        <w:trPr>
          <w:trHeight w:val="692"/>
        </w:trPr>
        <w:tc>
          <w:tcPr>
            <w:tcW w:w="466" w:type="pct"/>
            <w:noWrap/>
            <w:vAlign w:val="center"/>
          </w:tcPr>
          <w:p w14:paraId="179D9707" w14:textId="77777777" w:rsidR="009F658F" w:rsidRPr="00866147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577" w:type="pct"/>
            <w:shd w:val="clear" w:color="000000" w:fill="FFFFFF"/>
            <w:vAlign w:val="center"/>
          </w:tcPr>
          <w:p w14:paraId="13B7B7CB" w14:textId="77777777" w:rsidR="009F658F" w:rsidRPr="00866147" w:rsidRDefault="00000000">
            <w:pPr>
              <w:snapToGrid w:val="0"/>
              <w:spacing w:before="60" w:after="60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sz w:val="24"/>
                <w:szCs w:val="24"/>
              </w:rPr>
              <w:t>业务用房</w:t>
            </w:r>
          </w:p>
        </w:tc>
        <w:tc>
          <w:tcPr>
            <w:tcW w:w="493" w:type="pct"/>
            <w:noWrap/>
            <w:vAlign w:val="center"/>
          </w:tcPr>
          <w:p w14:paraId="0A12AED5" w14:textId="77777777" w:rsidR="009F658F" w:rsidRPr="00866147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490" w:type="pct"/>
            <w:noWrap/>
            <w:vAlign w:val="center"/>
          </w:tcPr>
          <w:p w14:paraId="09C9CAD1" w14:textId="0B36A5C5" w:rsidR="009F658F" w:rsidRPr="00866147" w:rsidRDefault="00910F2D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栋</w:t>
            </w:r>
          </w:p>
        </w:tc>
        <w:tc>
          <w:tcPr>
            <w:tcW w:w="887" w:type="pct"/>
            <w:noWrap/>
            <w:vAlign w:val="center"/>
          </w:tcPr>
          <w:p w14:paraId="1D767890" w14:textId="77777777" w:rsidR="009F658F" w:rsidRPr="00866147" w:rsidRDefault="00000000">
            <w:pPr>
              <w:snapToGrid w:val="0"/>
              <w:spacing w:before="60" w:after="60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bCs/>
                <w:sz w:val="24"/>
                <w:szCs w:val="24"/>
              </w:rPr>
              <w:t>2234.99</w:t>
            </w:r>
          </w:p>
        </w:tc>
        <w:tc>
          <w:tcPr>
            <w:tcW w:w="1085" w:type="pct"/>
            <w:vAlign w:val="center"/>
          </w:tcPr>
          <w:p w14:paraId="64FBEE79" w14:textId="77777777" w:rsidR="009F658F" w:rsidRPr="00866147" w:rsidRDefault="00000000">
            <w:pPr>
              <w:snapToGrid w:val="0"/>
              <w:spacing w:before="60" w:after="60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bCs/>
                <w:sz w:val="24"/>
                <w:szCs w:val="24"/>
              </w:rPr>
              <w:t>17,995.00</w:t>
            </w:r>
          </w:p>
        </w:tc>
      </w:tr>
      <w:tr w:rsidR="009F658F" w:rsidRPr="00866147" w14:paraId="7159FAC5" w14:textId="77777777">
        <w:trPr>
          <w:trHeight w:val="692"/>
        </w:trPr>
        <w:tc>
          <w:tcPr>
            <w:tcW w:w="466" w:type="pct"/>
            <w:noWrap/>
            <w:vAlign w:val="center"/>
          </w:tcPr>
          <w:p w14:paraId="21953D7D" w14:textId="77777777" w:rsidR="009F658F" w:rsidRPr="00866147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577" w:type="pct"/>
            <w:shd w:val="clear" w:color="000000" w:fill="FFFFFF"/>
            <w:vAlign w:val="center"/>
          </w:tcPr>
          <w:p w14:paraId="3DA0662E" w14:textId="77777777" w:rsidR="009F658F" w:rsidRPr="00866147" w:rsidRDefault="00000000">
            <w:pPr>
              <w:snapToGrid w:val="0"/>
              <w:spacing w:before="60" w:after="60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sz w:val="24"/>
                <w:szCs w:val="24"/>
              </w:rPr>
              <w:t>值班员宿舍用房</w:t>
            </w:r>
          </w:p>
        </w:tc>
        <w:tc>
          <w:tcPr>
            <w:tcW w:w="493" w:type="pct"/>
            <w:noWrap/>
            <w:vAlign w:val="center"/>
          </w:tcPr>
          <w:p w14:paraId="290F910F" w14:textId="77777777" w:rsidR="009F658F" w:rsidRPr="00866147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kern w:val="0"/>
                <w:sz w:val="24"/>
                <w:szCs w:val="24"/>
              </w:rPr>
              <w:t>29</w:t>
            </w:r>
          </w:p>
        </w:tc>
        <w:tc>
          <w:tcPr>
            <w:tcW w:w="490" w:type="pct"/>
            <w:noWrap/>
            <w:vAlign w:val="center"/>
          </w:tcPr>
          <w:p w14:paraId="47424551" w14:textId="77777777" w:rsidR="009F658F" w:rsidRPr="00866147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kern w:val="0"/>
                <w:sz w:val="24"/>
                <w:szCs w:val="24"/>
              </w:rPr>
              <w:t>套</w:t>
            </w:r>
          </w:p>
        </w:tc>
        <w:tc>
          <w:tcPr>
            <w:tcW w:w="887" w:type="pct"/>
            <w:noWrap/>
            <w:vAlign w:val="center"/>
          </w:tcPr>
          <w:p w14:paraId="7D2AA4A5" w14:textId="77777777" w:rsidR="009F658F" w:rsidRPr="00866147" w:rsidRDefault="00000000">
            <w:pPr>
              <w:snapToGrid w:val="0"/>
              <w:spacing w:before="60" w:after="60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sz w:val="24"/>
                <w:szCs w:val="24"/>
              </w:rPr>
              <w:t>1237.66</w:t>
            </w:r>
          </w:p>
        </w:tc>
        <w:tc>
          <w:tcPr>
            <w:tcW w:w="1085" w:type="pct"/>
            <w:vAlign w:val="center"/>
          </w:tcPr>
          <w:p w14:paraId="728CBDDB" w14:textId="77777777" w:rsidR="009F658F" w:rsidRPr="00866147" w:rsidRDefault="00000000">
            <w:pPr>
              <w:snapToGrid w:val="0"/>
              <w:spacing w:before="60" w:after="60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 w:rsidRPr="00866147">
              <w:rPr>
                <w:rFonts w:ascii="宋体" w:hAnsi="宋体" w:cs="宋体" w:hint="eastAsia"/>
                <w:bCs/>
                <w:sz w:val="24"/>
                <w:szCs w:val="24"/>
              </w:rPr>
              <w:t>13,520.00</w:t>
            </w:r>
          </w:p>
        </w:tc>
      </w:tr>
    </w:tbl>
    <w:p w14:paraId="40FB9E75" w14:textId="77777777" w:rsidR="009F658F" w:rsidRDefault="00000000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五、评审专家名单：</w:t>
      </w:r>
      <w:r>
        <w:rPr>
          <w:rFonts w:ascii="宋体" w:hAnsi="宋体" w:hint="eastAsia"/>
          <w:bCs/>
          <w:sz w:val="28"/>
          <w:szCs w:val="28"/>
        </w:rPr>
        <w:t>汪恩平、任福胜、鲁渝慈、赵振武、师俊玲、刘涛、刘志东</w:t>
      </w:r>
      <w:r>
        <w:rPr>
          <w:rFonts w:ascii="宋体" w:hAnsi="宋体" w:hint="eastAsia"/>
          <w:sz w:val="28"/>
          <w:szCs w:val="28"/>
        </w:rPr>
        <w:t>。</w:t>
      </w:r>
    </w:p>
    <w:p w14:paraId="0FFAB59D" w14:textId="77777777" w:rsidR="009F658F" w:rsidRPr="00F32E85" w:rsidRDefault="00000000">
      <w:pPr>
        <w:rPr>
          <w:rFonts w:ascii="宋体" w:hAnsi="宋体" w:hint="eastAsia"/>
          <w:sz w:val="28"/>
          <w:szCs w:val="28"/>
        </w:rPr>
      </w:pPr>
      <w:r w:rsidRPr="00F32E85">
        <w:rPr>
          <w:rFonts w:ascii="宋体" w:hAnsi="宋体" w:hint="eastAsia"/>
          <w:b/>
          <w:sz w:val="28"/>
          <w:szCs w:val="28"/>
        </w:rPr>
        <w:t>六、代理服务收费标准及金额：</w:t>
      </w:r>
      <w:r w:rsidRPr="00F32E85">
        <w:rPr>
          <w:rFonts w:ascii="宋体" w:hAnsi="宋体" w:hint="eastAsia"/>
          <w:sz w:val="28"/>
          <w:szCs w:val="28"/>
        </w:rPr>
        <w:t>参照原国家发改委颁布的《招标代理服务收费管理暂行办法》（计价格</w:t>
      </w:r>
      <w:r w:rsidRPr="00F32E85">
        <w:rPr>
          <w:rFonts w:ascii="宋体" w:hAnsi="宋体"/>
          <w:sz w:val="28"/>
          <w:szCs w:val="28"/>
        </w:rPr>
        <w:t>[2002]1980</w:t>
      </w:r>
      <w:r w:rsidRPr="00F32E85">
        <w:rPr>
          <w:rFonts w:ascii="宋体" w:hAnsi="宋体" w:hint="eastAsia"/>
          <w:sz w:val="28"/>
          <w:szCs w:val="28"/>
        </w:rPr>
        <w:t>号）</w:t>
      </w:r>
    </w:p>
    <w:p w14:paraId="201609F9" w14:textId="01979147" w:rsidR="009F658F" w:rsidRPr="00F32E85" w:rsidRDefault="00000000">
      <w:pPr>
        <w:rPr>
          <w:rFonts w:ascii="宋体" w:hAnsi="宋体" w:hint="eastAsia"/>
          <w:sz w:val="28"/>
          <w:szCs w:val="28"/>
        </w:rPr>
      </w:pPr>
      <w:r w:rsidRPr="00F32E85">
        <w:rPr>
          <w:rFonts w:ascii="宋体" w:hAnsi="宋体" w:hint="eastAsia"/>
          <w:sz w:val="28"/>
          <w:szCs w:val="28"/>
        </w:rPr>
        <w:t>金额：</w:t>
      </w:r>
      <w:r w:rsidR="00F32E85" w:rsidRPr="00F32E85">
        <w:rPr>
          <w:rFonts w:ascii="宋体" w:hAnsi="宋体"/>
          <w:sz w:val="28"/>
          <w:szCs w:val="28"/>
        </w:rPr>
        <w:t>31</w:t>
      </w:r>
      <w:r w:rsidR="00F32E85" w:rsidRPr="00F32E85">
        <w:rPr>
          <w:rFonts w:ascii="宋体" w:hAnsi="宋体" w:hint="eastAsia"/>
          <w:sz w:val="28"/>
          <w:szCs w:val="28"/>
        </w:rPr>
        <w:t>.</w:t>
      </w:r>
      <w:r w:rsidR="00F32E85" w:rsidRPr="00F32E85">
        <w:rPr>
          <w:rFonts w:ascii="宋体" w:hAnsi="宋体"/>
          <w:sz w:val="28"/>
          <w:szCs w:val="28"/>
        </w:rPr>
        <w:t>637952</w:t>
      </w:r>
      <w:r w:rsidRPr="00F32E85">
        <w:rPr>
          <w:rFonts w:ascii="宋体" w:hAnsi="宋体" w:hint="eastAsia"/>
          <w:sz w:val="28"/>
          <w:szCs w:val="28"/>
        </w:rPr>
        <w:t>万元人民币</w:t>
      </w:r>
    </w:p>
    <w:p w14:paraId="0889694E" w14:textId="77777777" w:rsidR="009F658F" w:rsidRDefault="00000000">
      <w:pPr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七、公告期限：</w:t>
      </w:r>
    </w:p>
    <w:p w14:paraId="1A9992A1" w14:textId="77777777" w:rsidR="009F658F" w:rsidRDefault="00000000">
      <w:pPr>
        <w:ind w:firstLineChars="200" w:firstLine="560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自本公告发布之日起</w:t>
      </w:r>
      <w:r>
        <w:rPr>
          <w:rFonts w:ascii="宋体" w:hAnsi="宋体" w:cs="宋体"/>
          <w:kern w:val="0"/>
          <w:sz w:val="28"/>
          <w:szCs w:val="28"/>
        </w:rPr>
        <w:t>1</w:t>
      </w:r>
      <w:r>
        <w:rPr>
          <w:rFonts w:ascii="宋体" w:hAnsi="宋体" w:cs="宋体" w:hint="eastAsia"/>
          <w:kern w:val="0"/>
          <w:sz w:val="28"/>
          <w:szCs w:val="28"/>
        </w:rPr>
        <w:t>个工作日。</w:t>
      </w:r>
    </w:p>
    <w:p w14:paraId="109AF44C" w14:textId="77777777" w:rsidR="009F658F" w:rsidRDefault="00000000">
      <w:pPr>
        <w:rPr>
          <w:rFonts w:ascii="宋体" w:hAnsi="宋体" w:cs="仿宋" w:hint="eastAsia"/>
          <w:b/>
          <w:sz w:val="28"/>
          <w:szCs w:val="28"/>
        </w:rPr>
      </w:pPr>
      <w:r>
        <w:rPr>
          <w:rFonts w:ascii="宋体" w:hAnsi="宋体" w:cs="仿宋" w:hint="eastAsia"/>
          <w:b/>
          <w:sz w:val="28"/>
          <w:szCs w:val="28"/>
        </w:rPr>
        <w:lastRenderedPageBreak/>
        <w:t>八、其他补充事宜：</w:t>
      </w:r>
    </w:p>
    <w:p w14:paraId="239AB7DE" w14:textId="77777777" w:rsidR="009F658F" w:rsidRDefault="00000000">
      <w:pPr>
        <w:ind w:firstLineChars="200" w:firstLine="56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1、评审总得分：97.57分。</w:t>
      </w:r>
    </w:p>
    <w:p w14:paraId="018C723B" w14:textId="77777777" w:rsidR="009F658F" w:rsidRDefault="00000000">
      <w:pPr>
        <w:ind w:firstLineChars="200" w:firstLine="560"/>
        <w:rPr>
          <w:rFonts w:ascii="宋体" w:hAnsi="宋体" w:cs="仿宋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2、本公告公示期为自发出之日起1个工作日，若投标人对结果公告有异议，请于公示期结束之日起7个工作日内提出。</w:t>
      </w:r>
    </w:p>
    <w:p w14:paraId="0406E5DA" w14:textId="77777777" w:rsidR="009F658F" w:rsidRDefault="00000000">
      <w:pPr>
        <w:rPr>
          <w:rFonts w:ascii="宋体" w:hAnsi="宋体" w:cs="宋体" w:hint="eastAsia"/>
          <w:b/>
          <w:kern w:val="0"/>
          <w:sz w:val="28"/>
          <w:szCs w:val="28"/>
        </w:rPr>
      </w:pPr>
      <w:r>
        <w:rPr>
          <w:rFonts w:ascii="宋体" w:hAnsi="宋体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17AC9A51" w14:textId="77777777" w:rsidR="009F658F" w:rsidRDefault="00000000">
      <w:pPr>
        <w:pStyle w:val="2"/>
        <w:snapToGrid w:val="0"/>
        <w:spacing w:before="0" w:after="0" w:line="360" w:lineRule="auto"/>
        <w:ind w:firstLineChars="200" w:firstLine="562"/>
        <w:rPr>
          <w:rFonts w:ascii="宋体" w:eastAsia="宋体" w:hAnsi="宋体" w:cs="宋体" w:hint="eastAsia"/>
          <w:sz w:val="28"/>
          <w:szCs w:val="28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ascii="宋体" w:eastAsia="宋体" w:hAnsi="宋体" w:cs="宋体"/>
          <w:sz w:val="28"/>
          <w:szCs w:val="28"/>
        </w:rPr>
        <w:t>1.</w:t>
      </w:r>
      <w:r>
        <w:rPr>
          <w:rFonts w:ascii="宋体" w:eastAsia="宋体" w:hAnsi="宋体" w:cs="宋体" w:hint="eastAsia"/>
          <w:sz w:val="28"/>
          <w:szCs w:val="28"/>
        </w:rPr>
        <w:t>采购人信息</w:t>
      </w:r>
      <w:bookmarkEnd w:id="2"/>
      <w:bookmarkEnd w:id="3"/>
      <w:bookmarkEnd w:id="4"/>
      <w:bookmarkEnd w:id="5"/>
    </w:p>
    <w:p w14:paraId="53A8C44A" w14:textId="77777777" w:rsidR="009F658F" w:rsidRDefault="00000000">
      <w:pPr>
        <w:snapToGrid w:val="0"/>
        <w:spacing w:line="360" w:lineRule="auto"/>
        <w:ind w:leftChars="100" w:left="210" w:firstLineChars="100" w:firstLine="28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名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ascii="宋体" w:hAnsi="宋体" w:hint="eastAsia"/>
          <w:sz w:val="28"/>
          <w:szCs w:val="28"/>
        </w:rPr>
        <w:t>称：国家广播电视总局无线电台管理局</w:t>
      </w:r>
    </w:p>
    <w:p w14:paraId="0C7F218F" w14:textId="77777777" w:rsidR="009F658F" w:rsidRDefault="00000000">
      <w:pPr>
        <w:snapToGrid w:val="0"/>
        <w:spacing w:line="360" w:lineRule="auto"/>
        <w:ind w:leftChars="100" w:left="210" w:firstLineChars="100" w:firstLine="28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地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ascii="宋体" w:hAnsi="宋体" w:hint="eastAsia"/>
          <w:sz w:val="28"/>
          <w:szCs w:val="28"/>
        </w:rPr>
        <w:t>址：北京市西城区真武庙2条9号</w:t>
      </w:r>
    </w:p>
    <w:p w14:paraId="04372C5E" w14:textId="289E4692" w:rsidR="009F658F" w:rsidRDefault="00000000">
      <w:pPr>
        <w:snapToGrid w:val="0"/>
        <w:spacing w:line="360" w:lineRule="auto"/>
        <w:ind w:leftChars="100" w:left="210" w:firstLineChars="100" w:firstLine="28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联系方式：</w:t>
      </w:r>
      <w:r w:rsidR="00866147" w:rsidRPr="00866147">
        <w:rPr>
          <w:rFonts w:ascii="宋体" w:hAnsi="宋体"/>
          <w:sz w:val="28"/>
          <w:szCs w:val="28"/>
          <w:u w:val="single"/>
        </w:rPr>
        <w:t>010-86098190</w:t>
      </w:r>
    </w:p>
    <w:p w14:paraId="53ADB537" w14:textId="77777777" w:rsidR="009F658F" w:rsidRDefault="00000000">
      <w:pPr>
        <w:pStyle w:val="2"/>
        <w:snapToGrid w:val="0"/>
        <w:spacing w:before="0" w:after="0" w:line="360" w:lineRule="auto"/>
        <w:ind w:firstLineChars="200" w:firstLine="562"/>
        <w:rPr>
          <w:rFonts w:ascii="宋体" w:eastAsia="宋体" w:hAnsi="宋体" w:cs="宋体" w:hint="eastAsia"/>
          <w:sz w:val="28"/>
          <w:szCs w:val="28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rFonts w:ascii="宋体" w:eastAsia="宋体" w:hAnsi="宋体" w:cs="宋体"/>
          <w:sz w:val="28"/>
          <w:szCs w:val="28"/>
        </w:rPr>
        <w:t>2.</w:t>
      </w:r>
      <w:r>
        <w:rPr>
          <w:rFonts w:ascii="宋体" w:eastAsia="宋体" w:hAnsi="宋体" w:cs="宋体" w:hint="eastAsia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4A0DD91E" w14:textId="77777777" w:rsidR="009F658F" w:rsidRDefault="00000000">
      <w:pPr>
        <w:snapToGrid w:val="0"/>
        <w:spacing w:line="360" w:lineRule="auto"/>
        <w:ind w:firstLineChars="200" w:firstLine="560"/>
        <w:rPr>
          <w:rFonts w:ascii="宋体" w:hAnsi="宋体" w:hint="eastAsia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名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ascii="宋体" w:hAnsi="宋体" w:hint="eastAsia"/>
          <w:sz w:val="28"/>
          <w:szCs w:val="28"/>
        </w:rPr>
        <w:t>称：</w:t>
      </w:r>
      <w:r>
        <w:rPr>
          <w:rFonts w:ascii="宋体" w:hAnsi="宋体" w:hint="eastAsia"/>
          <w:sz w:val="28"/>
          <w:szCs w:val="28"/>
          <w:u w:val="single"/>
        </w:rPr>
        <w:t>中技国际招标有限公司</w:t>
      </w:r>
    </w:p>
    <w:p w14:paraId="104F4172" w14:textId="77777777" w:rsidR="009F658F" w:rsidRDefault="00000000">
      <w:pPr>
        <w:snapToGrid w:val="0"/>
        <w:spacing w:line="360" w:lineRule="auto"/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地　</w:t>
      </w:r>
      <w:r>
        <w:rPr>
          <w:rFonts w:ascii="宋体" w:hAnsi="宋体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>址：</w:t>
      </w:r>
      <w:r>
        <w:rPr>
          <w:rFonts w:ascii="宋体" w:hAnsi="宋体" w:hint="eastAsia"/>
          <w:sz w:val="28"/>
          <w:szCs w:val="28"/>
          <w:u w:val="single"/>
        </w:rPr>
        <w:t>北京市丰台区西营街1号院通用时代中心C座8层</w:t>
      </w:r>
    </w:p>
    <w:p w14:paraId="4B8E7B52" w14:textId="77777777" w:rsidR="009F658F" w:rsidRDefault="00000000">
      <w:pPr>
        <w:snapToGrid w:val="0"/>
        <w:spacing w:line="360" w:lineRule="auto"/>
        <w:ind w:firstLineChars="200" w:firstLine="560"/>
        <w:rPr>
          <w:rFonts w:ascii="宋体" w:hAnsi="宋体" w:hint="eastAsia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联系方式：</w:t>
      </w:r>
      <w:r>
        <w:rPr>
          <w:rFonts w:ascii="宋体" w:hAnsi="宋体" w:hint="eastAsia"/>
          <w:sz w:val="28"/>
          <w:szCs w:val="28"/>
          <w:u w:val="single"/>
        </w:rPr>
        <w:t>010-81168264</w:t>
      </w:r>
    </w:p>
    <w:p w14:paraId="341DC884" w14:textId="77777777" w:rsidR="009F658F" w:rsidRDefault="00000000">
      <w:pPr>
        <w:pStyle w:val="2"/>
        <w:snapToGrid w:val="0"/>
        <w:spacing w:before="0" w:after="0" w:line="360" w:lineRule="auto"/>
        <w:ind w:firstLineChars="200" w:firstLine="562"/>
        <w:rPr>
          <w:rFonts w:ascii="宋体" w:eastAsia="宋体" w:hAnsi="宋体" w:cs="宋体" w:hint="eastAsia"/>
          <w:sz w:val="28"/>
          <w:szCs w:val="28"/>
        </w:rPr>
      </w:pPr>
      <w:bookmarkStart w:id="10" w:name="_Toc28359102"/>
      <w:bookmarkStart w:id="11" w:name="_Toc35393643"/>
      <w:bookmarkStart w:id="12" w:name="_Toc28359025"/>
      <w:bookmarkStart w:id="13" w:name="_Toc35393812"/>
      <w:r>
        <w:rPr>
          <w:rFonts w:ascii="宋体" w:eastAsia="宋体" w:hAnsi="宋体" w:cs="宋体"/>
          <w:sz w:val="28"/>
          <w:szCs w:val="28"/>
        </w:rPr>
        <w:t>3.</w:t>
      </w:r>
      <w:r>
        <w:rPr>
          <w:rFonts w:ascii="宋体" w:eastAsia="宋体" w:hAnsi="宋体" w:cs="宋体" w:hint="eastAsia"/>
          <w:sz w:val="28"/>
          <w:szCs w:val="28"/>
        </w:rPr>
        <w:t>项目联系方式</w:t>
      </w:r>
      <w:bookmarkEnd w:id="10"/>
      <w:bookmarkEnd w:id="11"/>
      <w:bookmarkEnd w:id="12"/>
      <w:bookmarkEnd w:id="13"/>
    </w:p>
    <w:p w14:paraId="75A22D9E" w14:textId="77777777" w:rsidR="009F658F" w:rsidRDefault="00000000">
      <w:pPr>
        <w:pStyle w:val="a3"/>
        <w:snapToGrid w:val="0"/>
        <w:spacing w:line="360" w:lineRule="auto"/>
        <w:ind w:firstLineChars="200" w:firstLine="56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项目联系人：马利、马俊成、张赤南</w:t>
      </w:r>
    </w:p>
    <w:p w14:paraId="69BCF30B" w14:textId="77777777" w:rsidR="009F658F" w:rsidRDefault="00000000">
      <w:pPr>
        <w:snapToGrid w:val="0"/>
        <w:spacing w:line="360" w:lineRule="auto"/>
        <w:ind w:firstLineChars="200" w:firstLine="560"/>
        <w:rPr>
          <w:rFonts w:ascii="宋体" w:hAnsi="宋体" w:hint="eastAsia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 xml:space="preserve">电　</w:t>
      </w:r>
      <w:r>
        <w:rPr>
          <w:rFonts w:ascii="宋体" w:hAnsi="宋体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>话：</w:t>
      </w:r>
      <w:r>
        <w:rPr>
          <w:rFonts w:ascii="宋体" w:hAnsi="宋体" w:hint="eastAsia"/>
          <w:sz w:val="28"/>
          <w:szCs w:val="28"/>
          <w:u w:val="single"/>
        </w:rPr>
        <w:t>010-81168264、81168276</w:t>
      </w:r>
    </w:p>
    <w:p w14:paraId="10C4D586" w14:textId="77777777" w:rsidR="009F658F" w:rsidRDefault="009F658F">
      <w:pPr>
        <w:snapToGrid w:val="0"/>
        <w:spacing w:line="360" w:lineRule="auto"/>
        <w:rPr>
          <w:rFonts w:ascii="宋体" w:hAnsi="宋体" w:hint="eastAsia"/>
          <w:sz w:val="28"/>
          <w:szCs w:val="28"/>
          <w:u w:val="single"/>
        </w:rPr>
      </w:pPr>
    </w:p>
    <w:p w14:paraId="6A403810" w14:textId="77777777" w:rsidR="009F658F" w:rsidRDefault="00000000">
      <w:pPr>
        <w:rPr>
          <w:rFonts w:ascii="宋体" w:hAnsi="宋体" w:cs="宋体" w:hint="eastAsia"/>
          <w:b/>
          <w:kern w:val="0"/>
          <w:sz w:val="28"/>
          <w:szCs w:val="28"/>
        </w:rPr>
      </w:pPr>
      <w:r>
        <w:rPr>
          <w:rFonts w:ascii="宋体" w:hAnsi="宋体" w:cs="宋体" w:hint="eastAsia"/>
          <w:b/>
          <w:kern w:val="0"/>
          <w:sz w:val="28"/>
          <w:szCs w:val="28"/>
        </w:rPr>
        <w:t>十、附件</w:t>
      </w:r>
    </w:p>
    <w:p w14:paraId="3CB3BB78" w14:textId="77777777" w:rsidR="009F658F" w:rsidRDefault="00000000">
      <w:pPr>
        <w:ind w:firstLineChars="200" w:firstLine="560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/>
          <w:kern w:val="0"/>
          <w:sz w:val="28"/>
          <w:szCs w:val="28"/>
        </w:rPr>
        <w:t>1.</w:t>
      </w:r>
      <w:r>
        <w:rPr>
          <w:rFonts w:ascii="宋体" w:hAnsi="宋体" w:cs="宋体" w:hint="eastAsia"/>
          <w:kern w:val="0"/>
          <w:sz w:val="28"/>
          <w:szCs w:val="28"/>
        </w:rPr>
        <w:t>招标文件</w:t>
      </w:r>
    </w:p>
    <w:p w14:paraId="562BB585" w14:textId="77777777" w:rsidR="009F658F" w:rsidRDefault="009F658F">
      <w:pPr>
        <w:snapToGrid w:val="0"/>
        <w:spacing w:line="360" w:lineRule="auto"/>
        <w:ind w:firstLineChars="200" w:firstLine="560"/>
        <w:rPr>
          <w:rFonts w:ascii="宋体" w:hAnsi="宋体" w:hint="eastAsia"/>
          <w:sz w:val="28"/>
          <w:szCs w:val="28"/>
          <w:u w:val="single"/>
        </w:rPr>
      </w:pPr>
    </w:p>
    <w:p w14:paraId="65DFA1BB" w14:textId="77777777" w:rsidR="009F658F" w:rsidRDefault="009F658F">
      <w:pPr>
        <w:jc w:val="right"/>
        <w:rPr>
          <w:rFonts w:ascii="宋体" w:hAnsi="宋体" w:hint="eastAsia"/>
        </w:rPr>
      </w:pPr>
    </w:p>
    <w:sectPr w:rsidR="009F65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ZWQxMTNjNjIwMTc1MGYzOTYwOWM2MjZlYTQ4ZGU4ZTMifQ=="/>
  </w:docVars>
  <w:rsids>
    <w:rsidRoot w:val="00694D27"/>
    <w:rsid w:val="00011447"/>
    <w:rsid w:val="00011586"/>
    <w:rsid w:val="00023CF9"/>
    <w:rsid w:val="00024456"/>
    <w:rsid w:val="0003030C"/>
    <w:rsid w:val="00036631"/>
    <w:rsid w:val="000368CC"/>
    <w:rsid w:val="00045C3E"/>
    <w:rsid w:val="00052488"/>
    <w:rsid w:val="00054C2F"/>
    <w:rsid w:val="00061540"/>
    <w:rsid w:val="000615FB"/>
    <w:rsid w:val="00062900"/>
    <w:rsid w:val="00066471"/>
    <w:rsid w:val="00066EC9"/>
    <w:rsid w:val="000739D6"/>
    <w:rsid w:val="000814C8"/>
    <w:rsid w:val="00081A5C"/>
    <w:rsid w:val="0009188D"/>
    <w:rsid w:val="0009606B"/>
    <w:rsid w:val="00096402"/>
    <w:rsid w:val="000A6813"/>
    <w:rsid w:val="000B2E4E"/>
    <w:rsid w:val="000C1EBF"/>
    <w:rsid w:val="000C5907"/>
    <w:rsid w:val="000D4CC9"/>
    <w:rsid w:val="000D4D74"/>
    <w:rsid w:val="000E6C56"/>
    <w:rsid w:val="001103E6"/>
    <w:rsid w:val="001107A9"/>
    <w:rsid w:val="00115D10"/>
    <w:rsid w:val="00124866"/>
    <w:rsid w:val="00124BFB"/>
    <w:rsid w:val="00145C26"/>
    <w:rsid w:val="00147BEF"/>
    <w:rsid w:val="001554ED"/>
    <w:rsid w:val="0016197A"/>
    <w:rsid w:val="00167B4D"/>
    <w:rsid w:val="00173B29"/>
    <w:rsid w:val="001815E2"/>
    <w:rsid w:val="00186322"/>
    <w:rsid w:val="00187D59"/>
    <w:rsid w:val="001A3E79"/>
    <w:rsid w:val="001B49E3"/>
    <w:rsid w:val="001D10E1"/>
    <w:rsid w:val="001D2034"/>
    <w:rsid w:val="001D4433"/>
    <w:rsid w:val="001D696A"/>
    <w:rsid w:val="001E52B4"/>
    <w:rsid w:val="001F5B39"/>
    <w:rsid w:val="00204EC0"/>
    <w:rsid w:val="00217CD7"/>
    <w:rsid w:val="002277D5"/>
    <w:rsid w:val="00227B90"/>
    <w:rsid w:val="00230268"/>
    <w:rsid w:val="0024164C"/>
    <w:rsid w:val="00255FC7"/>
    <w:rsid w:val="00264630"/>
    <w:rsid w:val="00267D0F"/>
    <w:rsid w:val="00276739"/>
    <w:rsid w:val="00277E5D"/>
    <w:rsid w:val="00282775"/>
    <w:rsid w:val="002861D9"/>
    <w:rsid w:val="00286AE9"/>
    <w:rsid w:val="00295941"/>
    <w:rsid w:val="002965D1"/>
    <w:rsid w:val="002A0982"/>
    <w:rsid w:val="002A0C64"/>
    <w:rsid w:val="002B2976"/>
    <w:rsid w:val="002B6279"/>
    <w:rsid w:val="002D39BC"/>
    <w:rsid w:val="002D62FC"/>
    <w:rsid w:val="002E1D62"/>
    <w:rsid w:val="002E2592"/>
    <w:rsid w:val="002F19E4"/>
    <w:rsid w:val="0030561E"/>
    <w:rsid w:val="00310011"/>
    <w:rsid w:val="0031214D"/>
    <w:rsid w:val="0032117C"/>
    <w:rsid w:val="0032629F"/>
    <w:rsid w:val="003300CD"/>
    <w:rsid w:val="00330F57"/>
    <w:rsid w:val="00345475"/>
    <w:rsid w:val="00350D47"/>
    <w:rsid w:val="00351CDC"/>
    <w:rsid w:val="00353868"/>
    <w:rsid w:val="003735BD"/>
    <w:rsid w:val="00376A5C"/>
    <w:rsid w:val="00382E9F"/>
    <w:rsid w:val="0039482D"/>
    <w:rsid w:val="003955EE"/>
    <w:rsid w:val="00395F42"/>
    <w:rsid w:val="003A6169"/>
    <w:rsid w:val="003A7831"/>
    <w:rsid w:val="003D0336"/>
    <w:rsid w:val="003D2C85"/>
    <w:rsid w:val="003D6415"/>
    <w:rsid w:val="003E357F"/>
    <w:rsid w:val="003E4091"/>
    <w:rsid w:val="003E7E6D"/>
    <w:rsid w:val="00401AC7"/>
    <w:rsid w:val="004072FF"/>
    <w:rsid w:val="004139A3"/>
    <w:rsid w:val="00420BFB"/>
    <w:rsid w:val="00423052"/>
    <w:rsid w:val="00425905"/>
    <w:rsid w:val="004359D3"/>
    <w:rsid w:val="0043718A"/>
    <w:rsid w:val="00454210"/>
    <w:rsid w:val="0045787D"/>
    <w:rsid w:val="00466F22"/>
    <w:rsid w:val="004742E8"/>
    <w:rsid w:val="004765E9"/>
    <w:rsid w:val="004839DF"/>
    <w:rsid w:val="00484A66"/>
    <w:rsid w:val="00490119"/>
    <w:rsid w:val="004925F3"/>
    <w:rsid w:val="004968AB"/>
    <w:rsid w:val="00496904"/>
    <w:rsid w:val="004A156F"/>
    <w:rsid w:val="004A1C47"/>
    <w:rsid w:val="004A2D32"/>
    <w:rsid w:val="004A30FF"/>
    <w:rsid w:val="004A503E"/>
    <w:rsid w:val="004C21F0"/>
    <w:rsid w:val="004D63F5"/>
    <w:rsid w:val="004F7AE7"/>
    <w:rsid w:val="005001FB"/>
    <w:rsid w:val="0050631B"/>
    <w:rsid w:val="005176E3"/>
    <w:rsid w:val="00520E50"/>
    <w:rsid w:val="00526725"/>
    <w:rsid w:val="005438B1"/>
    <w:rsid w:val="00555592"/>
    <w:rsid w:val="00570F44"/>
    <w:rsid w:val="00571A99"/>
    <w:rsid w:val="00571AB3"/>
    <w:rsid w:val="0057231A"/>
    <w:rsid w:val="005761B4"/>
    <w:rsid w:val="005843D8"/>
    <w:rsid w:val="00584A6B"/>
    <w:rsid w:val="0058707E"/>
    <w:rsid w:val="005A678E"/>
    <w:rsid w:val="005C39EB"/>
    <w:rsid w:val="005F2DE7"/>
    <w:rsid w:val="005F681E"/>
    <w:rsid w:val="005F7107"/>
    <w:rsid w:val="00601D14"/>
    <w:rsid w:val="00602AFB"/>
    <w:rsid w:val="00604ABD"/>
    <w:rsid w:val="00605EC7"/>
    <w:rsid w:val="00610DAF"/>
    <w:rsid w:val="0061384D"/>
    <w:rsid w:val="0062164E"/>
    <w:rsid w:val="00630C89"/>
    <w:rsid w:val="006419B2"/>
    <w:rsid w:val="0065029F"/>
    <w:rsid w:val="00651DE8"/>
    <w:rsid w:val="006528B9"/>
    <w:rsid w:val="006716C0"/>
    <w:rsid w:val="00671AE7"/>
    <w:rsid w:val="00671CFF"/>
    <w:rsid w:val="00673908"/>
    <w:rsid w:val="00683118"/>
    <w:rsid w:val="006845C9"/>
    <w:rsid w:val="00686A21"/>
    <w:rsid w:val="00687549"/>
    <w:rsid w:val="00691285"/>
    <w:rsid w:val="00691369"/>
    <w:rsid w:val="00693BC0"/>
    <w:rsid w:val="00694D27"/>
    <w:rsid w:val="00697DC3"/>
    <w:rsid w:val="006A1BC4"/>
    <w:rsid w:val="006B6887"/>
    <w:rsid w:val="006B74C5"/>
    <w:rsid w:val="006C1D2C"/>
    <w:rsid w:val="006C26EA"/>
    <w:rsid w:val="006C34D1"/>
    <w:rsid w:val="006D42F8"/>
    <w:rsid w:val="006E373F"/>
    <w:rsid w:val="006E48BA"/>
    <w:rsid w:val="006F0527"/>
    <w:rsid w:val="006F30D5"/>
    <w:rsid w:val="006F67AE"/>
    <w:rsid w:val="00700359"/>
    <w:rsid w:val="00701386"/>
    <w:rsid w:val="00701B53"/>
    <w:rsid w:val="00711B9F"/>
    <w:rsid w:val="00713355"/>
    <w:rsid w:val="00716F50"/>
    <w:rsid w:val="0073047C"/>
    <w:rsid w:val="00732BF7"/>
    <w:rsid w:val="007352C7"/>
    <w:rsid w:val="00736B5D"/>
    <w:rsid w:val="007407CF"/>
    <w:rsid w:val="00742B9F"/>
    <w:rsid w:val="0074553D"/>
    <w:rsid w:val="007461BB"/>
    <w:rsid w:val="0075386E"/>
    <w:rsid w:val="007735EC"/>
    <w:rsid w:val="00774040"/>
    <w:rsid w:val="00776441"/>
    <w:rsid w:val="00786D6E"/>
    <w:rsid w:val="007B7068"/>
    <w:rsid w:val="007B7A30"/>
    <w:rsid w:val="007C4221"/>
    <w:rsid w:val="007D0E5C"/>
    <w:rsid w:val="007D2EBA"/>
    <w:rsid w:val="007D6048"/>
    <w:rsid w:val="007E4277"/>
    <w:rsid w:val="007E558E"/>
    <w:rsid w:val="007F353C"/>
    <w:rsid w:val="008123AF"/>
    <w:rsid w:val="00814E40"/>
    <w:rsid w:val="00817F2B"/>
    <w:rsid w:val="00833596"/>
    <w:rsid w:val="00834389"/>
    <w:rsid w:val="00840248"/>
    <w:rsid w:val="00860645"/>
    <w:rsid w:val="0086094D"/>
    <w:rsid w:val="008624F3"/>
    <w:rsid w:val="00866147"/>
    <w:rsid w:val="00866EA9"/>
    <w:rsid w:val="0087461A"/>
    <w:rsid w:val="00874CD2"/>
    <w:rsid w:val="00874E4D"/>
    <w:rsid w:val="00876E6A"/>
    <w:rsid w:val="0088651A"/>
    <w:rsid w:val="00891893"/>
    <w:rsid w:val="00892979"/>
    <w:rsid w:val="0089326D"/>
    <w:rsid w:val="008965A2"/>
    <w:rsid w:val="008966A9"/>
    <w:rsid w:val="00897916"/>
    <w:rsid w:val="008A7F78"/>
    <w:rsid w:val="008B3B7D"/>
    <w:rsid w:val="008B4380"/>
    <w:rsid w:val="008B5BD4"/>
    <w:rsid w:val="008B6CCE"/>
    <w:rsid w:val="008C0BE9"/>
    <w:rsid w:val="008C7B3D"/>
    <w:rsid w:val="008C7D4C"/>
    <w:rsid w:val="008D14F0"/>
    <w:rsid w:val="008D5CA4"/>
    <w:rsid w:val="008E2D15"/>
    <w:rsid w:val="008F7F4A"/>
    <w:rsid w:val="00902A26"/>
    <w:rsid w:val="00906198"/>
    <w:rsid w:val="00910F2D"/>
    <w:rsid w:val="00911273"/>
    <w:rsid w:val="00915559"/>
    <w:rsid w:val="00924ABE"/>
    <w:rsid w:val="009259A5"/>
    <w:rsid w:val="00926CFF"/>
    <w:rsid w:val="00934C76"/>
    <w:rsid w:val="009374B5"/>
    <w:rsid w:val="00943B5D"/>
    <w:rsid w:val="00943D7B"/>
    <w:rsid w:val="009441FC"/>
    <w:rsid w:val="00945372"/>
    <w:rsid w:val="00955199"/>
    <w:rsid w:val="0096088F"/>
    <w:rsid w:val="00974338"/>
    <w:rsid w:val="009823B0"/>
    <w:rsid w:val="00983048"/>
    <w:rsid w:val="00992210"/>
    <w:rsid w:val="009A1F0F"/>
    <w:rsid w:val="009A59A7"/>
    <w:rsid w:val="009B59C4"/>
    <w:rsid w:val="009B738A"/>
    <w:rsid w:val="009C44ED"/>
    <w:rsid w:val="009D25C6"/>
    <w:rsid w:val="009E2B9E"/>
    <w:rsid w:val="009E723D"/>
    <w:rsid w:val="009F0109"/>
    <w:rsid w:val="009F3DC6"/>
    <w:rsid w:val="009F658F"/>
    <w:rsid w:val="009F6E98"/>
    <w:rsid w:val="009F7E95"/>
    <w:rsid w:val="00A018D7"/>
    <w:rsid w:val="00A04A96"/>
    <w:rsid w:val="00A04C1A"/>
    <w:rsid w:val="00A149A1"/>
    <w:rsid w:val="00A14A9B"/>
    <w:rsid w:val="00A21B7E"/>
    <w:rsid w:val="00A23F3F"/>
    <w:rsid w:val="00A30C76"/>
    <w:rsid w:val="00A32897"/>
    <w:rsid w:val="00A360D6"/>
    <w:rsid w:val="00A466BB"/>
    <w:rsid w:val="00A47C08"/>
    <w:rsid w:val="00A5219F"/>
    <w:rsid w:val="00A6281A"/>
    <w:rsid w:val="00A83918"/>
    <w:rsid w:val="00A85F01"/>
    <w:rsid w:val="00A9200A"/>
    <w:rsid w:val="00A93D95"/>
    <w:rsid w:val="00AA5D84"/>
    <w:rsid w:val="00AB445B"/>
    <w:rsid w:val="00AB591A"/>
    <w:rsid w:val="00AB6611"/>
    <w:rsid w:val="00AC6F2D"/>
    <w:rsid w:val="00AE0963"/>
    <w:rsid w:val="00AE451D"/>
    <w:rsid w:val="00AE53CB"/>
    <w:rsid w:val="00AE661B"/>
    <w:rsid w:val="00B1120C"/>
    <w:rsid w:val="00B157A4"/>
    <w:rsid w:val="00B15DCE"/>
    <w:rsid w:val="00B164BC"/>
    <w:rsid w:val="00B25DC8"/>
    <w:rsid w:val="00B269FC"/>
    <w:rsid w:val="00B3336A"/>
    <w:rsid w:val="00B35F99"/>
    <w:rsid w:val="00B43DFE"/>
    <w:rsid w:val="00B65D36"/>
    <w:rsid w:val="00B67BB1"/>
    <w:rsid w:val="00B75350"/>
    <w:rsid w:val="00B853E3"/>
    <w:rsid w:val="00B85A89"/>
    <w:rsid w:val="00B90435"/>
    <w:rsid w:val="00B93734"/>
    <w:rsid w:val="00BA2B0B"/>
    <w:rsid w:val="00BA5216"/>
    <w:rsid w:val="00BA5924"/>
    <w:rsid w:val="00BB7A76"/>
    <w:rsid w:val="00BC0CD1"/>
    <w:rsid w:val="00BD0E96"/>
    <w:rsid w:val="00BD6F13"/>
    <w:rsid w:val="00BE4612"/>
    <w:rsid w:val="00BF24DC"/>
    <w:rsid w:val="00BF5740"/>
    <w:rsid w:val="00BF771E"/>
    <w:rsid w:val="00C12DFC"/>
    <w:rsid w:val="00C21C17"/>
    <w:rsid w:val="00C24641"/>
    <w:rsid w:val="00C2504E"/>
    <w:rsid w:val="00C3647E"/>
    <w:rsid w:val="00C40240"/>
    <w:rsid w:val="00C41838"/>
    <w:rsid w:val="00C46373"/>
    <w:rsid w:val="00C51E44"/>
    <w:rsid w:val="00C54BA8"/>
    <w:rsid w:val="00C6734C"/>
    <w:rsid w:val="00C70146"/>
    <w:rsid w:val="00C75BA4"/>
    <w:rsid w:val="00C81B84"/>
    <w:rsid w:val="00CA696F"/>
    <w:rsid w:val="00CA7217"/>
    <w:rsid w:val="00CB24DD"/>
    <w:rsid w:val="00CB2774"/>
    <w:rsid w:val="00CB69BE"/>
    <w:rsid w:val="00CC2497"/>
    <w:rsid w:val="00CC43C1"/>
    <w:rsid w:val="00CD46FB"/>
    <w:rsid w:val="00CD5EF4"/>
    <w:rsid w:val="00CE3733"/>
    <w:rsid w:val="00CF7CE2"/>
    <w:rsid w:val="00D01FAB"/>
    <w:rsid w:val="00D04264"/>
    <w:rsid w:val="00D05A57"/>
    <w:rsid w:val="00D236EC"/>
    <w:rsid w:val="00D25E19"/>
    <w:rsid w:val="00D27909"/>
    <w:rsid w:val="00D305D8"/>
    <w:rsid w:val="00D34057"/>
    <w:rsid w:val="00D47E44"/>
    <w:rsid w:val="00D500CC"/>
    <w:rsid w:val="00D56A14"/>
    <w:rsid w:val="00D56E7C"/>
    <w:rsid w:val="00D6138D"/>
    <w:rsid w:val="00D71897"/>
    <w:rsid w:val="00D810DC"/>
    <w:rsid w:val="00D81806"/>
    <w:rsid w:val="00D81D58"/>
    <w:rsid w:val="00D84848"/>
    <w:rsid w:val="00D84E99"/>
    <w:rsid w:val="00DA6384"/>
    <w:rsid w:val="00DB053C"/>
    <w:rsid w:val="00DB0715"/>
    <w:rsid w:val="00DB10C7"/>
    <w:rsid w:val="00DB17DB"/>
    <w:rsid w:val="00DB3032"/>
    <w:rsid w:val="00DB5DC0"/>
    <w:rsid w:val="00DB6362"/>
    <w:rsid w:val="00DC00A4"/>
    <w:rsid w:val="00DC199D"/>
    <w:rsid w:val="00DC2F7C"/>
    <w:rsid w:val="00DC6BC5"/>
    <w:rsid w:val="00DD3D8F"/>
    <w:rsid w:val="00DE07DD"/>
    <w:rsid w:val="00DE2B81"/>
    <w:rsid w:val="00DE3D78"/>
    <w:rsid w:val="00DF0D08"/>
    <w:rsid w:val="00DF309B"/>
    <w:rsid w:val="00E00D98"/>
    <w:rsid w:val="00E06C6E"/>
    <w:rsid w:val="00E20601"/>
    <w:rsid w:val="00E2089B"/>
    <w:rsid w:val="00E360B0"/>
    <w:rsid w:val="00E3693F"/>
    <w:rsid w:val="00E37C3F"/>
    <w:rsid w:val="00E448A4"/>
    <w:rsid w:val="00E44C55"/>
    <w:rsid w:val="00E45026"/>
    <w:rsid w:val="00E64EA6"/>
    <w:rsid w:val="00E7242A"/>
    <w:rsid w:val="00E81663"/>
    <w:rsid w:val="00E8499D"/>
    <w:rsid w:val="00E86DED"/>
    <w:rsid w:val="00E909AA"/>
    <w:rsid w:val="00E920CD"/>
    <w:rsid w:val="00E936BD"/>
    <w:rsid w:val="00E944FD"/>
    <w:rsid w:val="00E95B9B"/>
    <w:rsid w:val="00E961A4"/>
    <w:rsid w:val="00E97A39"/>
    <w:rsid w:val="00EA5A35"/>
    <w:rsid w:val="00EC0387"/>
    <w:rsid w:val="00EC122B"/>
    <w:rsid w:val="00EC5EB0"/>
    <w:rsid w:val="00ED15F6"/>
    <w:rsid w:val="00ED405E"/>
    <w:rsid w:val="00ED4078"/>
    <w:rsid w:val="00EF0ACC"/>
    <w:rsid w:val="00EF208E"/>
    <w:rsid w:val="00EF3D1A"/>
    <w:rsid w:val="00EF3D63"/>
    <w:rsid w:val="00F14A0F"/>
    <w:rsid w:val="00F15374"/>
    <w:rsid w:val="00F1567C"/>
    <w:rsid w:val="00F26F8D"/>
    <w:rsid w:val="00F32E85"/>
    <w:rsid w:val="00F51F69"/>
    <w:rsid w:val="00F57AF3"/>
    <w:rsid w:val="00F611A2"/>
    <w:rsid w:val="00F66C22"/>
    <w:rsid w:val="00F75870"/>
    <w:rsid w:val="00F762C6"/>
    <w:rsid w:val="00F7787C"/>
    <w:rsid w:val="00F81684"/>
    <w:rsid w:val="00F81F40"/>
    <w:rsid w:val="00F82F83"/>
    <w:rsid w:val="00F8415C"/>
    <w:rsid w:val="00F91BDA"/>
    <w:rsid w:val="00FE72F6"/>
    <w:rsid w:val="00FE7425"/>
    <w:rsid w:val="1021389E"/>
    <w:rsid w:val="450C2591"/>
    <w:rsid w:val="4FD476F5"/>
    <w:rsid w:val="54BA0218"/>
    <w:rsid w:val="55EC7130"/>
    <w:rsid w:val="668F7D8F"/>
    <w:rsid w:val="68F42274"/>
    <w:rsid w:val="7D344B32"/>
    <w:rsid w:val="7F19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7A06EC"/>
  <w15:docId w15:val="{64C3201F-EED1-4854-A4FC-54A6934A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autoRedefine/>
    <w:uiPriority w:val="99"/>
    <w:qFormat/>
    <w:rPr>
      <w:rFonts w:ascii="宋体" w:hAnsi="Courier New"/>
      <w:szCs w:val="22"/>
    </w:rPr>
  </w:style>
  <w:style w:type="paragraph" w:styleId="a5">
    <w:name w:val="Balloon Text"/>
    <w:basedOn w:val="a"/>
    <w:link w:val="a6"/>
    <w:autoRedefine/>
    <w:uiPriority w:val="99"/>
    <w:semiHidden/>
    <w:qFormat/>
    <w:rPr>
      <w:sz w:val="18"/>
      <w:szCs w:val="18"/>
    </w:rPr>
  </w:style>
  <w:style w:type="paragraph" w:styleId="a7">
    <w:name w:val="footer"/>
    <w:basedOn w:val="a"/>
    <w:link w:val="a8"/>
    <w:autoRedefine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autoRedefine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Title"/>
    <w:basedOn w:val="a"/>
    <w:next w:val="a"/>
    <w:link w:val="ac"/>
    <w:autoRedefine/>
    <w:qFormat/>
    <w:locked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link w:val="1"/>
    <w:autoRedefine/>
    <w:uiPriority w:val="99"/>
    <w:qFormat/>
    <w:locked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link w:val="2"/>
    <w:autoRedefine/>
    <w:uiPriority w:val="99"/>
    <w:qFormat/>
    <w:locked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纯文本 字符"/>
    <w:link w:val="a3"/>
    <w:uiPriority w:val="99"/>
    <w:qFormat/>
    <w:locked/>
    <w:rPr>
      <w:rFonts w:ascii="宋体" w:hAnsi="Courier New" w:cs="Times New Roman"/>
    </w:rPr>
  </w:style>
  <w:style w:type="character" w:customStyle="1" w:styleId="aa">
    <w:name w:val="页眉 字符"/>
    <w:link w:val="a9"/>
    <w:autoRedefine/>
    <w:uiPriority w:val="99"/>
    <w:qFormat/>
    <w:locked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link w:val="a7"/>
    <w:autoRedefine/>
    <w:uiPriority w:val="99"/>
    <w:qFormat/>
    <w:locked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批注框文本 字符"/>
    <w:link w:val="a5"/>
    <w:autoRedefine/>
    <w:uiPriority w:val="99"/>
    <w:semiHidden/>
    <w:qFormat/>
    <w:locked/>
    <w:rPr>
      <w:rFonts w:ascii="Times New Roman" w:eastAsia="宋体" w:hAnsi="Times New Roman" w:cs="Times New Roman"/>
      <w:sz w:val="18"/>
      <w:szCs w:val="18"/>
    </w:rPr>
  </w:style>
  <w:style w:type="character" w:customStyle="1" w:styleId="ac">
    <w:name w:val="标题 字符"/>
    <w:link w:val="ab"/>
    <w:autoRedefine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正文1"/>
    <w:autoRedefine/>
    <w:qFormat/>
    <w:pPr>
      <w:jc w:val="both"/>
    </w:pPr>
    <w:rPr>
      <w:kern w:val="2"/>
      <w:sz w:val="21"/>
      <w:szCs w:val="21"/>
    </w:rPr>
  </w:style>
  <w:style w:type="paragraph" w:customStyle="1" w:styleId="ae">
    <w:name w:val="图标"/>
    <w:qFormat/>
    <w:rPr>
      <w:rFonts w:hint="eastAsia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353</Words>
  <Characters>379</Characters>
  <Application>Microsoft Office Word</Application>
  <DocSecurity>0</DocSecurity>
  <Lines>27</Lines>
  <Paragraphs>20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**项目中标（成交）结果公告</dc:title>
  <dc:creator>User</dc:creator>
  <cp:lastModifiedBy>马利</cp:lastModifiedBy>
  <cp:revision>115</cp:revision>
  <cp:lastPrinted>2021-09-10T11:39:00Z</cp:lastPrinted>
  <dcterms:created xsi:type="dcterms:W3CDTF">2020-06-30T05:52:00Z</dcterms:created>
  <dcterms:modified xsi:type="dcterms:W3CDTF">2026-07-04T12:05:00Z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98125A8864EA4325B2C343BB8D9CDB44_12</vt:lpwstr>
  </property>
  <property fmtid="{D5CDD505-2E9C-101B-9397-08002B2CF9AE}" pid="4" name="KSOTemplateDocerSaveRecord">
    <vt:lpwstr>eyJoZGlkIjoiYmU4MTU2NzJiNjIzZGNjMjgxODBlYjVjMDYxOTBlM2QiLCJ1c2VySWQiOiI5MjcxMDMyMjYifQ==</vt:lpwstr>
  </property>
</Properties>
</file>