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7B62C">
      <w:pPr>
        <w:widowControl/>
        <w:jc w:val="center"/>
        <w:outlineLvl w:val="1"/>
        <w:rPr>
          <w:rFonts w:hint="eastAsia" w:ascii="仿宋_GB2312" w:hAnsi="仿宋_GB2312" w:eastAsia="仿宋_GB2312" w:cs="仿宋_GB2312"/>
          <w:b/>
          <w:sz w:val="24"/>
          <w:highlight w:val="none"/>
        </w:rPr>
      </w:pPr>
      <w:bookmarkStart w:id="0" w:name="_Toc21060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技术、服务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商务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应答表</w:t>
      </w:r>
      <w:bookmarkEnd w:id="0"/>
    </w:p>
    <w:p w14:paraId="735279B9">
      <w:pPr>
        <w:widowControl/>
        <w:spacing w:line="360" w:lineRule="auto"/>
        <w:ind w:firstLine="472" w:firstLineChars="196"/>
        <w:jc w:val="left"/>
        <w:rPr>
          <w:rFonts w:hint="eastAsia" w:ascii="仿宋_GB2312" w:hAnsi="仿宋_GB2312" w:eastAsia="仿宋_GB2312" w:cs="仿宋_GB2312"/>
          <w:b/>
          <w:sz w:val="24"/>
          <w:highlight w:val="none"/>
        </w:rPr>
      </w:pPr>
    </w:p>
    <w:p w14:paraId="3DCE982A">
      <w:pPr>
        <w:widowControl/>
        <w:spacing w:line="360" w:lineRule="auto"/>
        <w:jc w:val="left"/>
        <w:rPr>
          <w:rFonts w:hint="eastAsia" w:ascii="仿宋_GB2312" w:hAnsi="仿宋_GB2312" w:eastAsia="仿宋_GB2312" w:cs="仿宋_GB2312"/>
          <w:bCs/>
          <w:sz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Cs/>
          <w:sz w:val="24"/>
          <w:highlight w:val="none"/>
        </w:rPr>
        <w:t>项目名称：</w:t>
      </w:r>
      <w:r>
        <w:rPr>
          <w:rFonts w:hint="eastAsia" w:ascii="仿宋_GB2312" w:hAnsi="仿宋_GB2312" w:eastAsia="仿宋_GB2312" w:cs="仿宋_GB2312"/>
          <w:bCs/>
          <w:sz w:val="24"/>
          <w:highlight w:val="none"/>
          <w:u w:val="single"/>
        </w:rPr>
        <w:t xml:space="preserve">       </w:t>
      </w:r>
    </w:p>
    <w:p w14:paraId="379DCD13">
      <w:pPr>
        <w:widowControl/>
        <w:spacing w:line="360" w:lineRule="auto"/>
        <w:jc w:val="lef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bCs/>
          <w:sz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</w:t>
      </w:r>
    </w:p>
    <w:p w14:paraId="22EFD097">
      <w:pPr>
        <w:widowControl/>
        <w:spacing w:line="360" w:lineRule="auto"/>
        <w:jc w:val="lef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包件号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： </w:t>
      </w:r>
      <w:r>
        <w:rPr>
          <w:rFonts w:hint="eastAsia" w:ascii="仿宋_GB2312" w:hAnsi="仿宋_GB2312" w:eastAsia="仿宋_GB2312" w:cs="仿宋_GB2312"/>
          <w:bCs/>
          <w:sz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658"/>
        <w:gridCol w:w="3617"/>
      </w:tblGrid>
      <w:tr w14:paraId="25C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noWrap w:val="0"/>
            <w:vAlign w:val="center"/>
          </w:tcPr>
          <w:p w14:paraId="66D22FB1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序号</w:t>
            </w:r>
          </w:p>
        </w:tc>
        <w:tc>
          <w:tcPr>
            <w:tcW w:w="3658" w:type="dxa"/>
            <w:noWrap w:val="0"/>
            <w:vAlign w:val="center"/>
          </w:tcPr>
          <w:p w14:paraId="258F12C1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采购文件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技术、服务、商务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要求</w:t>
            </w:r>
          </w:p>
          <w:p w14:paraId="05DD612B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（详见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617" w:type="dxa"/>
            <w:noWrap w:val="0"/>
            <w:vAlign w:val="center"/>
          </w:tcPr>
          <w:p w14:paraId="6F8F7FBE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供应商应答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02A4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34DF55F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3658" w:type="dxa"/>
            <w:noWrap w:val="0"/>
            <w:vAlign w:val="top"/>
          </w:tcPr>
          <w:p w14:paraId="5CEABF88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3617" w:type="dxa"/>
            <w:noWrap w:val="0"/>
            <w:vAlign w:val="top"/>
          </w:tcPr>
          <w:p w14:paraId="4001ED1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3110B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1CE58617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3658" w:type="dxa"/>
            <w:noWrap w:val="0"/>
            <w:vAlign w:val="top"/>
          </w:tcPr>
          <w:p w14:paraId="43BC3214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3617" w:type="dxa"/>
            <w:noWrap w:val="0"/>
            <w:vAlign w:val="top"/>
          </w:tcPr>
          <w:p w14:paraId="5F3C116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5DC7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7351F2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3658" w:type="dxa"/>
            <w:noWrap w:val="0"/>
            <w:vAlign w:val="top"/>
          </w:tcPr>
          <w:p w14:paraId="0B4BA46C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3617" w:type="dxa"/>
            <w:noWrap w:val="0"/>
            <w:vAlign w:val="top"/>
          </w:tcPr>
          <w:p w14:paraId="0303E41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22EB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F4AB49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3658" w:type="dxa"/>
            <w:noWrap w:val="0"/>
            <w:vAlign w:val="top"/>
          </w:tcPr>
          <w:p w14:paraId="1F256F79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3617" w:type="dxa"/>
            <w:noWrap w:val="0"/>
            <w:vAlign w:val="top"/>
          </w:tcPr>
          <w:p w14:paraId="502FD519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EAF871F">
      <w:pPr>
        <w:widowControl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highlight w:val="none"/>
        </w:rPr>
      </w:pPr>
      <w:bookmarkStart w:id="1" w:name="_Toc485047241"/>
      <w:r>
        <w:rPr>
          <w:rFonts w:hint="eastAsia" w:ascii="仿宋_GB2312" w:hAnsi="仿宋_GB2312" w:eastAsia="仿宋_GB2312" w:cs="仿宋_GB2312"/>
          <w:sz w:val="24"/>
          <w:highlight w:val="none"/>
        </w:rPr>
        <w:t>注：</w:t>
      </w:r>
      <w:bookmarkEnd w:id="1"/>
      <w:bookmarkStart w:id="2" w:name="_Toc485047244"/>
      <w:r>
        <w:rPr>
          <w:rFonts w:hint="eastAsia" w:ascii="仿宋_GB2312" w:hAnsi="仿宋_GB2312" w:eastAsia="仿宋_GB2312" w:cs="仿宋_GB2312"/>
          <w:sz w:val="24"/>
          <w:highlight w:val="none"/>
        </w:rPr>
        <w:t>供应商按照采购文件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第三章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“技术、服务及其他要求”应答，供应商须据实填写，不得虚假应答，否则将取消其采购或成交资格。以上表格格式行、列可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自行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增减。</w:t>
      </w:r>
    </w:p>
    <w:p w14:paraId="29E13D39">
      <w:pPr>
        <w:widowControl/>
        <w:spacing w:line="360" w:lineRule="auto"/>
        <w:ind w:firstLine="470" w:firstLineChars="196"/>
        <w:jc w:val="left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2DDF952D">
      <w:pPr>
        <w:widowControl/>
        <w:spacing w:line="360" w:lineRule="auto"/>
        <w:jc w:val="lef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（加盖公章）</w:t>
      </w:r>
      <w:bookmarkEnd w:id="2"/>
    </w:p>
    <w:p w14:paraId="104F823F">
      <w:bookmarkStart w:id="3" w:name="_Toc485047246"/>
      <w:r>
        <w:rPr>
          <w:rFonts w:hint="eastAsia" w:ascii="仿宋_GB2312" w:hAnsi="仿宋_GB2312" w:eastAsia="仿宋_GB2312" w:cs="仿宋_GB2312"/>
          <w:sz w:val="24"/>
          <w:highlight w:val="none"/>
        </w:rPr>
        <w:t>日期: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日</w:t>
      </w:r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A14434"/>
    <w:rsid w:val="6F05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140</Characters>
  <Lines>0</Lines>
  <Paragraphs>0</Paragraphs>
  <TotalTime>0</TotalTime>
  <ScaleCrop>false</ScaleCrop>
  <LinksUpToDate>false</LinksUpToDate>
  <CharactersWithSpaces>214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2026-02-13T06:15:00Z</dcterms:created>
  <dc:creator>Lenovo</dc:creator>
  <cp:lastModifiedBy>AAAA</cp:lastModifiedBy>
  <dcterms:modified xsi:type="dcterms:W3CDTF">2026-02-13T06:28:58Z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eyJoZGlkIjoiYTQwZmMxMzcxNGI1MjRmNWZjMzk1ZjgxMjBiMTA5OWUiLCJ1c2VySWQiOiIzMzU2NjM5MTQifQ==</vt:lpwstr>
  </property>
  <property fmtid="{D5CDD505-2E9C-101B-9397-08002B2CF9AE}" pid="4" name="ICV">
    <vt:lpwstr>E62F51DFAE94404C9552D4772AF50125_12</vt:lpwstr>
  </property>
</Properties>
</file>