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</w:pP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附表1</w:t>
      </w:r>
    </w:p>
    <w:p>
      <w:pPr>
        <w:spacing w:line="360" w:lineRule="auto"/>
        <w:jc w:val="center"/>
        <w:outlineLvl w:val="1"/>
        <w:rPr>
          <w:rFonts w:ascii="微软雅黑" w:hAnsi="微软雅黑" w:eastAsia="微软雅黑" w:cs="微软雅黑"/>
          <w:b/>
          <w:sz w:val="36"/>
          <w:szCs w:val="36"/>
          <w:lang w:eastAsia="zh-Hans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获取文件登记</w:t>
      </w:r>
      <w:r>
        <w:rPr>
          <w:rFonts w:hint="eastAsia" w:ascii="微软雅黑" w:hAnsi="微软雅黑" w:eastAsia="微软雅黑" w:cs="微软雅黑"/>
          <w:b/>
          <w:sz w:val="36"/>
          <w:szCs w:val="36"/>
          <w:lang w:eastAsia="zh-Hans"/>
        </w:rPr>
        <w:t>表</w:t>
      </w:r>
    </w:p>
    <w:p>
      <w:pPr>
        <w:spacing w:line="360" w:lineRule="auto"/>
        <w:jc w:val="left"/>
        <w:rPr>
          <w:rFonts w:ascii="仿宋" w:hAnsi="仿宋" w:eastAsia="仿宋" w:cs="仿宋"/>
          <w:snapToGrid w:val="0"/>
          <w:spacing w:val="-6"/>
          <w:sz w:val="24"/>
          <w:szCs w:val="24"/>
          <w:u w:val="single"/>
        </w:rPr>
      </w:pPr>
      <w:r>
        <w:rPr>
          <w:rFonts w:hint="eastAsia" w:ascii="仿宋" w:hAnsi="仿宋" w:eastAsia="仿宋" w:cs="仿宋"/>
          <w:snapToGrid w:val="0"/>
          <w:sz w:val="24"/>
          <w:szCs w:val="24"/>
        </w:rPr>
        <w:t>项目名称：</w:t>
      </w:r>
      <w:r>
        <w:rPr>
          <w:rStyle w:val="5"/>
          <w:rFonts w:hint="eastAsia" w:ascii="仿宋" w:hAnsi="仿宋" w:eastAsia="仿宋" w:cs="仿宋"/>
          <w:color w:val="auto"/>
          <w:spacing w:val="-6"/>
          <w:sz w:val="24"/>
          <w:szCs w:val="24"/>
        </w:rPr>
        <w:t>华中科技大学开放物理实验自由设计项目1实验教学设备采购项目</w:t>
      </w:r>
    </w:p>
    <w:p>
      <w:pPr>
        <w:spacing w:line="360" w:lineRule="auto"/>
        <w:outlineLvl w:val="1"/>
        <w:rPr>
          <w:rFonts w:ascii="仿宋" w:hAnsi="仿宋" w:eastAsia="仿宋" w:cs="仿宋"/>
          <w:b/>
          <w:bCs/>
          <w:snapToGrid w:val="0"/>
          <w:sz w:val="36"/>
          <w:szCs w:val="36"/>
          <w:u w:val="single"/>
          <w:shd w:val="clear" w:color="auto" w:fill="FFFFFF"/>
        </w:rPr>
      </w:pPr>
      <w:bookmarkStart w:id="0" w:name="_Toc9215"/>
      <w:bookmarkStart w:id="1" w:name="_Toc8656"/>
      <w:r>
        <w:rPr>
          <w:rFonts w:hint="eastAsia" w:ascii="仿宋" w:hAnsi="仿宋" w:eastAsia="仿宋" w:cs="仿宋"/>
          <w:snapToGrid w:val="0"/>
          <w:sz w:val="24"/>
          <w:szCs w:val="24"/>
        </w:rPr>
        <w:t>项目编号：</w:t>
      </w:r>
      <w:bookmarkEnd w:id="0"/>
      <w:bookmarkEnd w:id="1"/>
      <w:r>
        <w:rPr>
          <w:rFonts w:hint="eastAsia" w:ascii="仿宋" w:hAnsi="仿宋" w:eastAsia="仿宋" w:cs="仿宋"/>
          <w:snapToGrid w:val="0"/>
          <w:sz w:val="24"/>
          <w:szCs w:val="24"/>
          <w:u w:val="single"/>
        </w:rPr>
        <w:t>HW20220730/ZWWH-22ZC-HW422</w:t>
      </w:r>
    </w:p>
    <w:tbl>
      <w:tblPr>
        <w:tblStyle w:val="3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1686"/>
        <w:gridCol w:w="1743"/>
        <w:gridCol w:w="1351"/>
        <w:gridCol w:w="1476"/>
      </w:tblGrid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5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供应商名称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（加盖公章）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法人组织机构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代码证编号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2123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法定代表人或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授权委托人</w:t>
            </w: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ind w:firstLine="720" w:firstLineChars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（填写联系人姓名）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请填写一个固定联系人，变更请来函告知。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固定电话</w:t>
            </w:r>
          </w:p>
        </w:tc>
        <w:tc>
          <w:tcPr>
            <w:tcW w:w="174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51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移动电话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电子邮箱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（填写联系人邮箱）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居民身份证号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获取文件</w:t>
            </w:r>
          </w:p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登记日期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Hans"/>
              </w:rPr>
              <w:t>授权委托人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（签名）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jc w:val="left"/>
        <w:rPr>
          <w:rFonts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br w:type="page"/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</w:rPr>
        <w:t>表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2</w:t>
      </w:r>
      <w:r>
        <w:rPr>
          <w:rFonts w:hint="eastAsia" w:ascii="仿宋_GB2312" w:hAnsi="仿宋_GB2312" w:eastAsia="仿宋_GB2312" w:cs="仿宋_GB2312"/>
          <w:snapToGrid w:val="0"/>
          <w:sz w:val="24"/>
          <w:szCs w:val="24"/>
          <w:shd w:val="clear" w:color="auto" w:fill="FFFFFF"/>
          <w:lang w:eastAsia="zh-Hans"/>
        </w:rPr>
        <w:t>：</w:t>
      </w:r>
    </w:p>
    <w:p>
      <w:pPr>
        <w:jc w:val="center"/>
        <w:rPr>
          <w:rFonts w:ascii="仿宋" w:hAnsi="仿宋" w:eastAsia="仿宋" w:cs="仿宋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sz w:val="36"/>
          <w:szCs w:val="36"/>
        </w:rPr>
        <w:t>标书款缴纳账号信息</w:t>
      </w:r>
    </w:p>
    <w:tbl>
      <w:tblPr>
        <w:tblStyle w:val="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户名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武汉农村商业银行积玉桥支行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开户行号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402521090019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账号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210990590710016</w:t>
            </w:r>
          </w:p>
        </w:tc>
      </w:tr>
    </w:tbl>
    <w:p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</w:rPr>
        <w:t>备注：供应商汇款时需仔细核对账户信息并注明项目编号、单位名称</w:t>
      </w:r>
      <w:bookmarkStart w:id="2" w:name="_GoBack"/>
      <w:bookmarkEnd w:id="2"/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000000"/>
    <w:multiLevelType w:val="multilevel"/>
    <w:tmpl w:val="2F000000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0B377F5A"/>
    <w:rsid w:val="0B37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8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8"/>
    <w:pPr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2022-11-25T15:22:00Z</dcterms:created>
  <dc:creator>陈梦玲</dc:creator>
  <cp:lastModifiedBy>陈梦玲</cp:lastModifiedBy>
  <cp:lastPrinted>2022-11-25T15:25:11Z</cp:lastPrinted>
  <dcterms:modified xsi:type="dcterms:W3CDTF">2022-11-25T15:26:36Z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7D5E9848D7804E12A697EE7457604441</vt:lpwstr>
  </property>
</Properties>
</file>